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85AA" w14:textId="77777777" w:rsidR="00BE6CFE" w:rsidRDefault="00AB69ED">
      <w:pPr>
        <w:pStyle w:val="Rubrik1"/>
        <w:jc w:val="center"/>
      </w:pPr>
      <w:r>
        <w:t>Föräldramöte Innebandy P14 – Säsongen 2025/2026</w:t>
      </w:r>
    </w:p>
    <w:p w14:paraId="72B19CA7" w14:textId="77777777" w:rsidR="00BE6CFE" w:rsidRDefault="00AB69ED">
      <w:pPr>
        <w:pStyle w:val="Rubrik2"/>
      </w:pPr>
      <w:r>
        <w:t>1. Laget</w:t>
      </w:r>
    </w:p>
    <w:p w14:paraId="22D3AC6E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P14 är åter ett eget lag med 24 aktiva spelare.</w:t>
      </w:r>
    </w:p>
    <w:p w14:paraId="2D8AB1E2" w14:textId="77777777" w:rsidR="00BE6CFE" w:rsidRDefault="00AB69ED">
      <w:pPr>
        <w:pStyle w:val="Punktlista"/>
        <w:spacing w:after="60"/>
      </w:pPr>
      <w:r>
        <w:t>Ledarteam: Victor, Peter, Cecilia, Robert, Malin, Alex och Charlotte.</w:t>
      </w:r>
    </w:p>
    <w:p w14:paraId="3CD6EE3D" w14:textId="2CCE438B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Kommunikation</w:t>
      </w:r>
      <w:r w:rsidR="00111AF4">
        <w:rPr>
          <w:lang w:val="sv-SE"/>
        </w:rPr>
        <w:t xml:space="preserve"> från tränarna</w:t>
      </w:r>
      <w:r w:rsidRPr="00395789">
        <w:rPr>
          <w:lang w:val="sv-SE"/>
        </w:rPr>
        <w:t xml:space="preserve"> sker via laget.se</w:t>
      </w:r>
      <w:r w:rsidR="008C21A9">
        <w:rPr>
          <w:lang w:val="sv-SE"/>
        </w:rPr>
        <w:t xml:space="preserve">. </w:t>
      </w:r>
      <w:r w:rsidR="00055D93">
        <w:rPr>
          <w:lang w:val="sv-SE"/>
        </w:rPr>
        <w:br/>
        <w:t xml:space="preserve">Önskemål om att SMS-gruppen får finnas kvar för kommunikation mellan föräldrar. Tips </w:t>
      </w:r>
      <w:r w:rsidR="003356B8">
        <w:rPr>
          <w:lang w:val="sv-SE"/>
        </w:rPr>
        <w:t>är</w:t>
      </w:r>
      <w:r w:rsidR="00055D93">
        <w:rPr>
          <w:lang w:val="sv-SE"/>
        </w:rPr>
        <w:t xml:space="preserve"> att ladda ner </w:t>
      </w:r>
      <w:r w:rsidR="003356B8">
        <w:rPr>
          <w:lang w:val="sv-SE"/>
        </w:rPr>
        <w:t>a</w:t>
      </w:r>
      <w:r w:rsidR="00055D93">
        <w:rPr>
          <w:lang w:val="sv-SE"/>
        </w:rPr>
        <w:t xml:space="preserve">ppen Supertext </w:t>
      </w:r>
      <w:r w:rsidR="00111AF4">
        <w:rPr>
          <w:lang w:val="sv-SE"/>
        </w:rPr>
        <w:t>för att slippa få allt som skrivs på SMS.</w:t>
      </w:r>
    </w:p>
    <w:p w14:paraId="1C7E6A69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Malin fortsätter som administrativ lagledare.</w:t>
      </w:r>
    </w:p>
    <w:p w14:paraId="38C5063A" w14:textId="77777777" w:rsidR="00BE6CFE" w:rsidRDefault="00AB69ED">
      <w:pPr>
        <w:pStyle w:val="Rubrik2"/>
      </w:pPr>
      <w:r>
        <w:t>2. Spelnivå – Ljusröd</w:t>
      </w:r>
    </w:p>
    <w:p w14:paraId="798CAEDE" w14:textId="77777777" w:rsidR="00BE6CFE" w:rsidRDefault="00AB69ED">
      <w:pPr>
        <w:pStyle w:val="Punktlista"/>
        <w:spacing w:after="60"/>
      </w:pPr>
      <w:r>
        <w:t>Matcher: 2 x 20 min, 5 mot 5.</w:t>
      </w:r>
    </w:p>
    <w:p w14:paraId="251D65A6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Domarna dömer hårdare vid spel längs sargen och vid hög klubba.</w:t>
      </w:r>
    </w:p>
    <w:p w14:paraId="73D15377" w14:textId="3D215AB4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Full regelbok gäller – enda undantaget: målvakt får bytas i halvtid och delta som utespelare.</w:t>
      </w:r>
    </w:p>
    <w:p w14:paraId="407BE4FB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Inga personliga utvisningar på denna nivå.</w:t>
      </w:r>
    </w:p>
    <w:p w14:paraId="6C0C4879" w14:textId="3BB00A2D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Resultat redovisas inte i hal</w:t>
      </w:r>
      <w:r w:rsidRPr="00CB0CAB">
        <w:rPr>
          <w:lang w:val="sv-SE"/>
        </w:rPr>
        <w:t>larna.</w:t>
      </w:r>
      <w:r w:rsidR="00BD1FFD" w:rsidRPr="00CB0CAB">
        <w:rPr>
          <w:lang w:val="sv-SE"/>
        </w:rPr>
        <w:t xml:space="preserve"> </w:t>
      </w:r>
      <w:r w:rsidR="003356B8" w:rsidRPr="00CB0CAB">
        <w:rPr>
          <w:lang w:val="sv-SE"/>
        </w:rPr>
        <w:t xml:space="preserve">Det uppmanas att </w:t>
      </w:r>
      <w:r w:rsidR="00CB0CAB" w:rsidRPr="00CB0CAB">
        <w:rPr>
          <w:lang w:val="sv-SE"/>
        </w:rPr>
        <w:t>a</w:t>
      </w:r>
      <w:r w:rsidR="00BD1FFD" w:rsidRPr="00CB0CAB">
        <w:rPr>
          <w:lang w:val="sv-SE"/>
        </w:rPr>
        <w:t xml:space="preserve">nnonsera målgörare och assist </w:t>
      </w:r>
      <w:r w:rsidR="007A0782" w:rsidRPr="00CB0CAB">
        <w:rPr>
          <w:lang w:val="sv-SE"/>
        </w:rPr>
        <w:t>av speaker</w:t>
      </w:r>
      <w:r w:rsidR="00CB0CAB" w:rsidRPr="00CB0CAB">
        <w:rPr>
          <w:lang w:val="sv-SE"/>
        </w:rPr>
        <w:t xml:space="preserve"> i sekretariatet i år.</w:t>
      </w:r>
    </w:p>
    <w:p w14:paraId="2E453B40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Inga smycken! Undantag: tejpade läkeörhängen.</w:t>
      </w:r>
    </w:p>
    <w:p w14:paraId="30FED24E" w14:textId="56C4A67A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Brist på domare – många är unga.</w:t>
      </w:r>
      <w:r w:rsidR="00157A71" w:rsidRPr="00395789">
        <w:rPr>
          <w:lang w:val="sv-SE"/>
        </w:rPr>
        <w:t xml:space="preserve"> </w:t>
      </w:r>
    </w:p>
    <w:p w14:paraId="3AD6BBD3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Fokus ligger på glädje, utveckling och laganda, inte resultat.</w:t>
      </w:r>
    </w:p>
    <w:p w14:paraId="5AF05E0D" w14:textId="32078C29" w:rsidR="00BE6CFE" w:rsidRDefault="00AB69ED">
      <w:pPr>
        <w:pStyle w:val="Punktlista"/>
        <w:spacing w:after="60"/>
      </w:pPr>
      <w:r>
        <w:t>Dubbelidrottande uppmuntras!</w:t>
      </w:r>
      <w:r w:rsidR="007A0782">
        <w:t xml:space="preserve"> </w:t>
      </w:r>
    </w:p>
    <w:p w14:paraId="5254EEBD" w14:textId="77777777" w:rsidR="00BE6CFE" w:rsidRDefault="00AB69ED">
      <w:pPr>
        <w:pStyle w:val="Rubrik2"/>
      </w:pPr>
      <w:r>
        <w:t>3. Lagindelning och matcher</w:t>
      </w:r>
    </w:p>
    <w:p w14:paraId="1F57B695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Schema klart fram till årsskiftet (hänsyn tagen till hockey).</w:t>
      </w:r>
    </w:p>
    <w:p w14:paraId="03043784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8 spelare vilar per match – man spelar 2, vilar 1.</w:t>
      </w:r>
    </w:p>
    <w:p w14:paraId="53D27E12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Lagindelning publiceras på laget.se.</w:t>
      </w:r>
    </w:p>
    <w:p w14:paraId="4D3B5E72" w14:textId="77777777" w:rsidR="00BE6CFE" w:rsidRDefault="00AB69ED">
      <w:pPr>
        <w:pStyle w:val="Punktlista"/>
        <w:spacing w:after="60"/>
      </w:pPr>
      <w:r>
        <w:t>Första match: 25 oktober.</w:t>
      </w:r>
    </w:p>
    <w:p w14:paraId="79A30717" w14:textId="3B97B383" w:rsidR="00BE6CFE" w:rsidRPr="004A1D27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Vill</w:t>
      </w:r>
      <w:r w:rsidRPr="004A1D27">
        <w:rPr>
          <w:lang w:val="sv-SE"/>
        </w:rPr>
        <w:t xml:space="preserve"> barnet inte spela match? Går bra att bara träna – meddela ledarna.</w:t>
      </w:r>
    </w:p>
    <w:p w14:paraId="1E0FABE7" w14:textId="3272AA30" w:rsidR="00D50278" w:rsidRPr="00D50278" w:rsidRDefault="00D50278">
      <w:pPr>
        <w:pStyle w:val="Punktlista"/>
        <w:spacing w:after="60"/>
        <w:rPr>
          <w:color w:val="FF0000"/>
          <w:lang w:val="sv-SE"/>
        </w:rPr>
      </w:pPr>
      <w:r w:rsidRPr="004A1D27">
        <w:rPr>
          <w:lang w:val="sv-SE"/>
        </w:rPr>
        <w:t>Önskemål</w:t>
      </w:r>
      <w:r w:rsidR="00CD75B2" w:rsidRPr="004A1D27">
        <w:rPr>
          <w:lang w:val="sv-SE"/>
        </w:rPr>
        <w:t xml:space="preserve"> inför kommande år att</w:t>
      </w:r>
      <w:r w:rsidRPr="004A1D27">
        <w:rPr>
          <w:lang w:val="sv-SE"/>
        </w:rPr>
        <w:t xml:space="preserve"> ha fler lag anmälda för mer speltid på matcher</w:t>
      </w:r>
      <w:r w:rsidR="004A1D27" w:rsidRPr="004A1D27">
        <w:rPr>
          <w:lang w:val="sv-SE"/>
        </w:rPr>
        <w:t>.</w:t>
      </w:r>
    </w:p>
    <w:p w14:paraId="7E53E8B9" w14:textId="77777777" w:rsidR="00BE6CFE" w:rsidRDefault="00AB69ED">
      <w:pPr>
        <w:pStyle w:val="Rubrik2"/>
      </w:pPr>
      <w:r>
        <w:t>4. Licenser och ekonomi</w:t>
      </w:r>
    </w:p>
    <w:p w14:paraId="74140CA5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Licenser skickas in söndag – alla måste ha betalat för att få spela match.</w:t>
      </w:r>
    </w:p>
    <w:p w14:paraId="4036177E" w14:textId="77777777" w:rsidR="00BE6CFE" w:rsidRDefault="00AB69ED">
      <w:pPr>
        <w:pStyle w:val="Punktlista"/>
        <w:spacing w:after="60"/>
      </w:pPr>
      <w:r>
        <w:t>Stödfond finns vid behov.</w:t>
      </w:r>
    </w:p>
    <w:p w14:paraId="763018DB" w14:textId="2FECED05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Lagkassan förvaras på kansliet.</w:t>
      </w:r>
      <w:r w:rsidR="003632D8" w:rsidRPr="00395789">
        <w:rPr>
          <w:lang w:val="sv-SE"/>
        </w:rPr>
        <w:t xml:space="preserve"> I digital form alltså</w:t>
      </w:r>
      <w:r w:rsidR="00815351" w:rsidRPr="00395789">
        <w:rPr>
          <w:lang w:val="sv-SE"/>
        </w:rPr>
        <w:t>.</w:t>
      </w:r>
      <w:r w:rsidR="009304DD">
        <w:rPr>
          <w:lang w:val="sv-SE"/>
        </w:rPr>
        <w:t xml:space="preserve"> </w:t>
      </w:r>
    </w:p>
    <w:p w14:paraId="2E3692D4" w14:textId="77777777" w:rsidR="00BE6CFE" w:rsidRDefault="00AB69ED">
      <w:pPr>
        <w:pStyle w:val="Rubrik2"/>
      </w:pPr>
      <w:r>
        <w:t>5. Utbildning &amp; material</w:t>
      </w:r>
    </w:p>
    <w:p w14:paraId="7EAB9FDC" w14:textId="7E564B1E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Schysst spel – utbildningsmaterial från Inneb</w:t>
      </w:r>
      <w:r w:rsidRPr="007B4E28">
        <w:rPr>
          <w:lang w:val="sv-SE"/>
        </w:rPr>
        <w:t>andy Västerbotten.</w:t>
      </w:r>
      <w:r w:rsidR="00FD44B6" w:rsidRPr="007B4E28">
        <w:rPr>
          <w:lang w:val="sv-SE"/>
        </w:rPr>
        <w:t xml:space="preserve"> </w:t>
      </w:r>
      <w:r w:rsidR="00630DB5" w:rsidRPr="007B4E28">
        <w:rPr>
          <w:lang w:val="sv-SE"/>
        </w:rPr>
        <w:t xml:space="preserve">Utbildning </w:t>
      </w:r>
      <w:r w:rsidR="008C11FB" w:rsidRPr="007B4E28">
        <w:rPr>
          <w:lang w:val="sv-SE"/>
        </w:rPr>
        <w:t>26/10</w:t>
      </w:r>
      <w:r w:rsidR="00630DB5" w:rsidRPr="007B4E28">
        <w:rPr>
          <w:lang w:val="sv-SE"/>
        </w:rPr>
        <w:t xml:space="preserve"> och därefter ska det hållas 15 minuter 5 ggr i samband med träning </w:t>
      </w:r>
      <w:r w:rsidR="003F4A72" w:rsidRPr="007B4E28">
        <w:rPr>
          <w:lang w:val="sv-SE"/>
        </w:rPr>
        <w:t>för att prata om schysst spel</w:t>
      </w:r>
      <w:r w:rsidR="008C11FB" w:rsidRPr="007B4E28">
        <w:rPr>
          <w:lang w:val="sv-SE"/>
        </w:rPr>
        <w:t>.</w:t>
      </w:r>
      <w:r w:rsidR="00812FC5" w:rsidRPr="007B4E28">
        <w:rPr>
          <w:lang w:val="sv-SE"/>
        </w:rPr>
        <w:t xml:space="preserve"> </w:t>
      </w:r>
      <w:r w:rsidR="0063278B" w:rsidRPr="007B4E28">
        <w:rPr>
          <w:lang w:val="sv-SE"/>
        </w:rPr>
        <w:t>Lindah Johansson</w:t>
      </w:r>
      <w:r w:rsidR="002D6555">
        <w:rPr>
          <w:lang w:val="sv-SE"/>
        </w:rPr>
        <w:t xml:space="preserve"> och Fredrik Karlsson</w:t>
      </w:r>
      <w:r w:rsidR="0063278B" w:rsidRPr="007B4E28">
        <w:rPr>
          <w:lang w:val="sv-SE"/>
        </w:rPr>
        <w:t xml:space="preserve"> föräldrarepresentant</w:t>
      </w:r>
      <w:r w:rsidR="002D6555">
        <w:rPr>
          <w:lang w:val="sv-SE"/>
        </w:rPr>
        <w:t>er</w:t>
      </w:r>
      <w:r w:rsidR="007B4E28" w:rsidRPr="007B4E28">
        <w:rPr>
          <w:lang w:val="sv-SE"/>
        </w:rPr>
        <w:t>.</w:t>
      </w:r>
    </w:p>
    <w:p w14:paraId="1920BAC1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Utbildning på ljusröd nivå blir obligatorisk från nästa år.</w:t>
      </w:r>
    </w:p>
    <w:p w14:paraId="17A92CF2" w14:textId="627C5193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lastRenderedPageBreak/>
        <w:t>Fritidsbanken – utrustning går att låna för hela säsongen.</w:t>
      </w:r>
      <w:r w:rsidR="00780FAF">
        <w:rPr>
          <w:lang w:val="sv-SE"/>
        </w:rPr>
        <w:t xml:space="preserve"> </w:t>
      </w:r>
    </w:p>
    <w:p w14:paraId="502E078B" w14:textId="77777777" w:rsidR="00BE6CFE" w:rsidRDefault="00AB69ED">
      <w:pPr>
        <w:pStyle w:val="Rubrik2"/>
      </w:pPr>
      <w:r>
        <w:t>6. Föräldraansvar</w:t>
      </w:r>
    </w:p>
    <w:p w14:paraId="10E45237" w14:textId="68F75004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Hjälp till med sarg, skor, utrustning och uppmu</w:t>
      </w:r>
      <w:r w:rsidRPr="00C9435D">
        <w:rPr>
          <w:lang w:val="sv-SE"/>
        </w:rPr>
        <w:t>ntran under träningar/matcher.</w:t>
      </w:r>
      <w:r w:rsidR="005E0C29" w:rsidRPr="00C9435D">
        <w:rPr>
          <w:lang w:val="sv-SE"/>
        </w:rPr>
        <w:t xml:space="preserve"> Killarna </w:t>
      </w:r>
      <w:r w:rsidR="00C9435D" w:rsidRPr="00C9435D">
        <w:rPr>
          <w:lang w:val="sv-SE"/>
        </w:rPr>
        <w:t xml:space="preserve">kommer också att </w:t>
      </w:r>
      <w:r w:rsidR="005E0C29" w:rsidRPr="00C9435D">
        <w:rPr>
          <w:lang w:val="sv-SE"/>
        </w:rPr>
        <w:t>hjälpa till mer</w:t>
      </w:r>
      <w:r w:rsidR="00C9435D" w:rsidRPr="00C9435D">
        <w:rPr>
          <w:lang w:val="sv-SE"/>
        </w:rPr>
        <w:t xml:space="preserve"> vid sargbygge</w:t>
      </w:r>
      <w:r w:rsidR="005E0C29" w:rsidRPr="00C9435D">
        <w:rPr>
          <w:lang w:val="sv-SE"/>
        </w:rPr>
        <w:t>.</w:t>
      </w:r>
    </w:p>
    <w:p w14:paraId="2232BEFB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Prata hemma om laganda och fair play.</w:t>
      </w:r>
    </w:p>
    <w:p w14:paraId="0FD5631A" w14:textId="6ABE35AE" w:rsidR="00BE6CFE" w:rsidRPr="00586AD4" w:rsidRDefault="00AB69ED">
      <w:pPr>
        <w:pStyle w:val="Punktlista"/>
        <w:spacing w:after="60"/>
        <w:rPr>
          <w:lang w:val="sv-SE"/>
        </w:rPr>
      </w:pPr>
      <w:r w:rsidRPr="00586AD4">
        <w:rPr>
          <w:lang w:val="sv-SE"/>
        </w:rPr>
        <w:t>Håll dörrar stängda (kod 2526).</w:t>
      </w:r>
      <w:r w:rsidR="00417DB9">
        <w:rPr>
          <w:lang w:val="sv-SE"/>
        </w:rPr>
        <w:t xml:space="preserve"> Fråga om hur vi gör vid match kommer upp</w:t>
      </w:r>
      <w:r w:rsidR="00DB075C">
        <w:rPr>
          <w:lang w:val="sv-SE"/>
        </w:rPr>
        <w:t>, Malin tar frågan vidare till sektionen och återkopplar i laget.</w:t>
      </w:r>
      <w:r w:rsidR="00586AD4" w:rsidRPr="00586AD4">
        <w:rPr>
          <w:lang w:val="sv-SE"/>
        </w:rPr>
        <w:t xml:space="preserve"> </w:t>
      </w:r>
    </w:p>
    <w:p w14:paraId="2FAFA6BC" w14:textId="76188201" w:rsidR="00395789" w:rsidRPr="00200965" w:rsidRDefault="00AB69ED" w:rsidP="00200965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Svara på kallelser senast torsdag kväll inför helgmatcher – vid uteblivet svar går platsen vidare till annan spelare.</w:t>
      </w:r>
    </w:p>
    <w:p w14:paraId="152EA054" w14:textId="0170BF25" w:rsidR="00BA311F" w:rsidRPr="00395789" w:rsidRDefault="00BA311F">
      <w:pPr>
        <w:pStyle w:val="Punktlista"/>
        <w:spacing w:after="60"/>
        <w:rPr>
          <w:lang w:val="sv-SE"/>
        </w:rPr>
      </w:pPr>
      <w:r>
        <w:rPr>
          <w:lang w:val="sv-SE"/>
        </w:rPr>
        <w:t>Fika</w:t>
      </w:r>
      <w:r w:rsidR="004938C3">
        <w:rPr>
          <w:lang w:val="sv-SE"/>
        </w:rPr>
        <w:t>-sekretariat</w:t>
      </w:r>
      <w:r w:rsidR="00200965">
        <w:rPr>
          <w:lang w:val="sv-SE"/>
        </w:rPr>
        <w:t>. 3 totalt</w:t>
      </w:r>
      <w:r w:rsidR="00972C8C">
        <w:rPr>
          <w:lang w:val="sv-SE"/>
        </w:rPr>
        <w:t>, info läggs ut separat.</w:t>
      </w:r>
    </w:p>
    <w:p w14:paraId="3C10066A" w14:textId="77777777" w:rsidR="00BE6CFE" w:rsidRDefault="00AB69ED">
      <w:pPr>
        <w:pStyle w:val="Rubrik2"/>
      </w:pPr>
      <w:r>
        <w:t>7. Cuper</w:t>
      </w:r>
    </w:p>
    <w:p w14:paraId="4DD2F68F" w14:textId="07249A1B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Paradiscupen 5–6 januari – dela kostnad 50/50 (325 kr/</w:t>
      </w:r>
      <w:r w:rsidR="00D3775D">
        <w:rPr>
          <w:lang w:val="sv-SE"/>
        </w:rPr>
        <w:t>spelare</w:t>
      </w:r>
      <w:r w:rsidRPr="00395789">
        <w:rPr>
          <w:lang w:val="sv-SE"/>
        </w:rPr>
        <w:t>).</w:t>
      </w:r>
      <w:r w:rsidR="00D00A6D" w:rsidRPr="00395789">
        <w:rPr>
          <w:lang w:val="sv-SE"/>
        </w:rPr>
        <w:t xml:space="preserve"> Återkommer inför sista svarsdatum om vem som tar emot pengar.</w:t>
      </w:r>
    </w:p>
    <w:p w14:paraId="3149B4ED" w14:textId="72021836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Övernattning &amp; mat ingår</w:t>
      </w:r>
      <w:r w:rsidR="00D00A6D" w:rsidRPr="00395789">
        <w:rPr>
          <w:lang w:val="sv-SE"/>
        </w:rPr>
        <w:t xml:space="preserve"> på paradiscupen</w:t>
      </w:r>
      <w:r w:rsidRPr="00395789">
        <w:rPr>
          <w:lang w:val="sv-SE"/>
        </w:rPr>
        <w:t>.</w:t>
      </w:r>
    </w:p>
    <w:p w14:paraId="4DC2B96E" w14:textId="77777777" w:rsidR="00815351" w:rsidRPr="00395789" w:rsidRDefault="00AB69ED" w:rsidP="00815351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Exempel på totalkostnad: ca 19 200 kr (vid 24 barn).</w:t>
      </w:r>
      <w:r w:rsidR="00815351" w:rsidRPr="00395789">
        <w:rPr>
          <w:lang w:val="sv-SE"/>
        </w:rPr>
        <w:t xml:space="preserve"> </w:t>
      </w:r>
    </w:p>
    <w:p w14:paraId="112353A4" w14:textId="7C5ABE4B" w:rsidR="00815351" w:rsidRPr="00395789" w:rsidRDefault="00815351" w:rsidP="00815351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 xml:space="preserve">Umecupen – sista helgen på </w:t>
      </w:r>
      <w:r w:rsidR="00C73E77">
        <w:rPr>
          <w:lang w:val="sv-SE"/>
        </w:rPr>
        <w:t>påsk</w:t>
      </w:r>
      <w:r w:rsidRPr="00395789">
        <w:rPr>
          <w:lang w:val="sv-SE"/>
        </w:rPr>
        <w:t>lovet.</w:t>
      </w:r>
    </w:p>
    <w:p w14:paraId="0F536865" w14:textId="134C6597" w:rsidR="00BE6CFE" w:rsidRPr="00395789" w:rsidRDefault="00BE6CFE" w:rsidP="00815351">
      <w:pPr>
        <w:pStyle w:val="Punktlista"/>
        <w:numPr>
          <w:ilvl w:val="0"/>
          <w:numId w:val="0"/>
        </w:numPr>
        <w:spacing w:after="60"/>
        <w:ind w:left="360"/>
        <w:rPr>
          <w:lang w:val="sv-SE"/>
        </w:rPr>
      </w:pPr>
    </w:p>
    <w:p w14:paraId="0DD89195" w14:textId="77777777" w:rsidR="00BE6CFE" w:rsidRDefault="00AB69ED">
      <w:pPr>
        <w:pStyle w:val="Rubrik2"/>
      </w:pPr>
      <w:r>
        <w:t>8. Försäljningar &amp; intäkter</w:t>
      </w:r>
    </w:p>
    <w:p w14:paraId="6A3AB83F" w14:textId="13306923" w:rsidR="00395789" w:rsidRPr="00D30B7A" w:rsidRDefault="00395789">
      <w:pPr>
        <w:pStyle w:val="Punktlista"/>
        <w:spacing w:after="60"/>
        <w:rPr>
          <w:lang w:val="sv-SE"/>
        </w:rPr>
      </w:pPr>
      <w:r w:rsidRPr="00D30B7A">
        <w:rPr>
          <w:lang w:val="sv-SE"/>
        </w:rPr>
        <w:t>Elin (Hilding) och Anna</w:t>
      </w:r>
      <w:r w:rsidR="00666FFA" w:rsidRPr="00D30B7A">
        <w:rPr>
          <w:lang w:val="sv-SE"/>
        </w:rPr>
        <w:t xml:space="preserve"> </w:t>
      </w:r>
      <w:r w:rsidRPr="00D30B7A">
        <w:rPr>
          <w:lang w:val="sv-SE"/>
        </w:rPr>
        <w:t>(Nils)</w:t>
      </w:r>
      <w:r w:rsidR="00DB075C" w:rsidRPr="00D30B7A">
        <w:rPr>
          <w:lang w:val="sv-SE"/>
        </w:rPr>
        <w:t xml:space="preserve"> kommer vara försäljningsansvariga.</w:t>
      </w:r>
      <w:r w:rsidR="003B2DD9" w:rsidRPr="00D30B7A">
        <w:rPr>
          <w:lang w:val="sv-SE"/>
        </w:rPr>
        <w:t xml:space="preserve"> Elin och Anna får fria händer att bestämma vad vi ska satsa på för försäljning.</w:t>
      </w:r>
    </w:p>
    <w:p w14:paraId="4855BF05" w14:textId="26E145EE" w:rsidR="00BE6CFE" w:rsidRDefault="00DB075C">
      <w:pPr>
        <w:pStyle w:val="Punktlista"/>
        <w:spacing w:after="60"/>
        <w:rPr>
          <w:lang w:val="sv-SE"/>
        </w:rPr>
      </w:pPr>
      <w:r>
        <w:rPr>
          <w:lang w:val="sv-SE"/>
        </w:rPr>
        <w:t xml:space="preserve">Önskemål om att sälja </w:t>
      </w:r>
      <w:r w:rsidR="00AB69ED" w:rsidRPr="00395789">
        <w:rPr>
          <w:lang w:val="sv-SE"/>
        </w:rPr>
        <w:t>Ullmax innan jul</w:t>
      </w:r>
    </w:p>
    <w:p w14:paraId="2FC56640" w14:textId="34445A54" w:rsidR="00A61A25" w:rsidRPr="00395789" w:rsidRDefault="00D30B7A">
      <w:pPr>
        <w:pStyle w:val="Punktlista"/>
        <w:spacing w:after="60"/>
        <w:rPr>
          <w:lang w:val="sv-SE"/>
        </w:rPr>
      </w:pPr>
      <w:r>
        <w:rPr>
          <w:lang w:val="sv-SE"/>
        </w:rPr>
        <w:t xml:space="preserve">Förslag om att sälja från </w:t>
      </w:r>
      <w:r w:rsidR="00A61A25">
        <w:rPr>
          <w:lang w:val="sv-SE"/>
        </w:rPr>
        <w:t>Delikatesskungen</w:t>
      </w:r>
    </w:p>
    <w:p w14:paraId="0E564861" w14:textId="77777777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Bingolotter: 3 lotter + 1 Vännäshäfte per barn (gärna fler).</w:t>
      </w:r>
    </w:p>
    <w:p w14:paraId="1F2366D0" w14:textId="5EFA034F" w:rsidR="00BE6CFE" w:rsidRPr="00395789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Rally 12–15 februari (troligen lördag 14:e) – hjälp behövs</w:t>
      </w:r>
      <w:r w:rsidR="00FE0FFA">
        <w:rPr>
          <w:lang w:val="sv-SE"/>
        </w:rPr>
        <w:t xml:space="preserve"> och som vanligt kommer förfrågan gå ut först om det finns någon som vill jobba på rallyt. Därefter </w:t>
      </w:r>
      <w:r w:rsidR="00CB031D">
        <w:rPr>
          <w:lang w:val="sv-SE"/>
        </w:rPr>
        <w:t>fördelas uppgiften ut</w:t>
      </w:r>
      <w:r w:rsidRPr="00395789">
        <w:rPr>
          <w:lang w:val="sv-SE"/>
        </w:rPr>
        <w:t>.</w:t>
      </w:r>
    </w:p>
    <w:p w14:paraId="2C2C0E88" w14:textId="77777777" w:rsidR="00BE6CFE" w:rsidRDefault="00AB69ED">
      <w:pPr>
        <w:pStyle w:val="Rubrik2"/>
      </w:pPr>
      <w:r>
        <w:t>9. Avslutning</w:t>
      </w:r>
    </w:p>
    <w:p w14:paraId="3136507F" w14:textId="77777777" w:rsidR="00BE6CFE" w:rsidRDefault="00AB69ED">
      <w:pPr>
        <w:pStyle w:val="Punktlista"/>
        <w:spacing w:after="60"/>
      </w:pPr>
      <w:r>
        <w:t>Sammanfattning och frågor.</w:t>
      </w:r>
    </w:p>
    <w:p w14:paraId="0BBAF0DB" w14:textId="77777777" w:rsidR="00BE6CFE" w:rsidRDefault="00AB69ED">
      <w:pPr>
        <w:pStyle w:val="Punktlista"/>
        <w:spacing w:after="60"/>
        <w:rPr>
          <w:lang w:val="sv-SE"/>
        </w:rPr>
      </w:pPr>
      <w:r w:rsidRPr="00395789">
        <w:rPr>
          <w:lang w:val="sv-SE"/>
        </w:rPr>
        <w:t>Tack för ert engagemang – tillsammans skapar vi en rolig, trygg och utvecklande säsong!</w:t>
      </w:r>
    </w:p>
    <w:p w14:paraId="520A0AFA" w14:textId="77777777" w:rsidR="00FF3D47" w:rsidRDefault="00FF3D47" w:rsidP="00FF3D47">
      <w:pPr>
        <w:pStyle w:val="Punktlista"/>
        <w:numPr>
          <w:ilvl w:val="0"/>
          <w:numId w:val="0"/>
        </w:numPr>
        <w:spacing w:after="60"/>
        <w:ind w:left="360" w:hanging="360"/>
        <w:rPr>
          <w:lang w:val="sv-SE"/>
        </w:rPr>
      </w:pPr>
    </w:p>
    <w:p w14:paraId="469D0279" w14:textId="4303613F" w:rsidR="000778D2" w:rsidRDefault="000778D2" w:rsidP="001F79B0">
      <w:pPr>
        <w:pStyle w:val="Rubrik2"/>
        <w:rPr>
          <w:lang w:val="sv-SE"/>
        </w:rPr>
      </w:pPr>
      <w:r>
        <w:rPr>
          <w:lang w:val="sv-SE"/>
        </w:rPr>
        <w:t xml:space="preserve">10. </w:t>
      </w:r>
      <w:r w:rsidR="001F79B0">
        <w:rPr>
          <w:lang w:val="sv-SE"/>
        </w:rPr>
        <w:t>Att ta med till sektionsmötet 2/11</w:t>
      </w:r>
    </w:p>
    <w:p w14:paraId="3F265CD5" w14:textId="67C1B84F" w:rsidR="00FF3D47" w:rsidRPr="001F79B0" w:rsidRDefault="00E155E8" w:rsidP="00FF3D47">
      <w:pPr>
        <w:pStyle w:val="Punktlista"/>
        <w:numPr>
          <w:ilvl w:val="0"/>
          <w:numId w:val="0"/>
        </w:numPr>
        <w:spacing w:after="60"/>
        <w:ind w:left="360" w:hanging="360"/>
        <w:rPr>
          <w:lang w:val="sv-SE"/>
        </w:rPr>
      </w:pPr>
      <w:r w:rsidRPr="001F79B0">
        <w:rPr>
          <w:lang w:val="sv-SE"/>
        </w:rPr>
        <w:t xml:space="preserve">P14 önskar att nästa termin få en </w:t>
      </w:r>
      <w:r w:rsidR="00E879B7" w:rsidRPr="001F79B0">
        <w:rPr>
          <w:lang w:val="sv-SE"/>
        </w:rPr>
        <w:t>V</w:t>
      </w:r>
      <w:r w:rsidR="00DF6438" w:rsidRPr="001F79B0">
        <w:rPr>
          <w:lang w:val="sv-SE"/>
        </w:rPr>
        <w:t>ännäsby-tid</w:t>
      </w:r>
      <w:r w:rsidR="00CB031D">
        <w:rPr>
          <w:lang w:val="sv-SE"/>
        </w:rPr>
        <w:t xml:space="preserve"> för träning</w:t>
      </w:r>
      <w:r w:rsidR="00DF6438" w:rsidRPr="001F79B0">
        <w:rPr>
          <w:lang w:val="sv-SE"/>
        </w:rPr>
        <w:t>.</w:t>
      </w:r>
    </w:p>
    <w:sectPr w:rsidR="00FF3D47" w:rsidRPr="001F7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780FB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587080175">
    <w:abstractNumId w:val="8"/>
  </w:num>
  <w:num w:numId="2" w16cid:durableId="312220584">
    <w:abstractNumId w:val="6"/>
  </w:num>
  <w:num w:numId="3" w16cid:durableId="1325278920">
    <w:abstractNumId w:val="5"/>
  </w:num>
  <w:num w:numId="4" w16cid:durableId="461076778">
    <w:abstractNumId w:val="4"/>
  </w:num>
  <w:num w:numId="5" w16cid:durableId="1754468810">
    <w:abstractNumId w:val="7"/>
  </w:num>
  <w:num w:numId="6" w16cid:durableId="706217088">
    <w:abstractNumId w:val="3"/>
  </w:num>
  <w:num w:numId="7" w16cid:durableId="75058980">
    <w:abstractNumId w:val="2"/>
  </w:num>
  <w:num w:numId="8" w16cid:durableId="438449549">
    <w:abstractNumId w:val="1"/>
  </w:num>
  <w:num w:numId="9" w16cid:durableId="20582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D93"/>
    <w:rsid w:val="0006063C"/>
    <w:rsid w:val="000778D2"/>
    <w:rsid w:val="00111AF4"/>
    <w:rsid w:val="0015074B"/>
    <w:rsid w:val="00157A71"/>
    <w:rsid w:val="00160408"/>
    <w:rsid w:val="00192AB4"/>
    <w:rsid w:val="001A1FFA"/>
    <w:rsid w:val="001B2A90"/>
    <w:rsid w:val="001F79B0"/>
    <w:rsid w:val="00200965"/>
    <w:rsid w:val="0029639D"/>
    <w:rsid w:val="002D6555"/>
    <w:rsid w:val="00326F90"/>
    <w:rsid w:val="003356B8"/>
    <w:rsid w:val="00335948"/>
    <w:rsid w:val="003632D8"/>
    <w:rsid w:val="00395789"/>
    <w:rsid w:val="003B2DD9"/>
    <w:rsid w:val="003F4A72"/>
    <w:rsid w:val="00415B14"/>
    <w:rsid w:val="00417DB9"/>
    <w:rsid w:val="004938C3"/>
    <w:rsid w:val="004A1D27"/>
    <w:rsid w:val="004D7F0C"/>
    <w:rsid w:val="00535F04"/>
    <w:rsid w:val="00586AD4"/>
    <w:rsid w:val="005E0C29"/>
    <w:rsid w:val="00630DB5"/>
    <w:rsid w:val="0063278B"/>
    <w:rsid w:val="00633041"/>
    <w:rsid w:val="00666FFA"/>
    <w:rsid w:val="007028F0"/>
    <w:rsid w:val="00780FAF"/>
    <w:rsid w:val="007A0782"/>
    <w:rsid w:val="007B4E28"/>
    <w:rsid w:val="007E7933"/>
    <w:rsid w:val="00812FC5"/>
    <w:rsid w:val="00815351"/>
    <w:rsid w:val="008A0772"/>
    <w:rsid w:val="008C11FB"/>
    <w:rsid w:val="008C21A9"/>
    <w:rsid w:val="009304DD"/>
    <w:rsid w:val="00972C8C"/>
    <w:rsid w:val="00A61A25"/>
    <w:rsid w:val="00AA1D8D"/>
    <w:rsid w:val="00AB69ED"/>
    <w:rsid w:val="00B178E9"/>
    <w:rsid w:val="00B47730"/>
    <w:rsid w:val="00BA311F"/>
    <w:rsid w:val="00BD1FFD"/>
    <w:rsid w:val="00BE6CFE"/>
    <w:rsid w:val="00C73E77"/>
    <w:rsid w:val="00C9435D"/>
    <w:rsid w:val="00CB031D"/>
    <w:rsid w:val="00CB0664"/>
    <w:rsid w:val="00CB0CAB"/>
    <w:rsid w:val="00CD75B2"/>
    <w:rsid w:val="00D00A6D"/>
    <w:rsid w:val="00D30B7A"/>
    <w:rsid w:val="00D3775D"/>
    <w:rsid w:val="00D50278"/>
    <w:rsid w:val="00DB075C"/>
    <w:rsid w:val="00DF6438"/>
    <w:rsid w:val="00E155E8"/>
    <w:rsid w:val="00E27D4A"/>
    <w:rsid w:val="00E30DB0"/>
    <w:rsid w:val="00E43B90"/>
    <w:rsid w:val="00E879B7"/>
    <w:rsid w:val="00ED6662"/>
    <w:rsid w:val="00FC693F"/>
    <w:rsid w:val="00FD44B6"/>
    <w:rsid w:val="00FE0FFA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49272"/>
  <w14:defaultImageDpi w14:val="300"/>
  <w15:docId w15:val="{1F75A965-D1A2-6C41-B3F3-544398FF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Malin Eklund</cp:lastModifiedBy>
  <cp:revision>57</cp:revision>
  <dcterms:created xsi:type="dcterms:W3CDTF">2025-10-09T15:32:00Z</dcterms:created>
  <dcterms:modified xsi:type="dcterms:W3CDTF">2025-10-26T16:42:00Z</dcterms:modified>
  <cp:category/>
</cp:coreProperties>
</file>