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0802" w14:textId="1BE62177" w:rsidR="00A57FDF" w:rsidRDefault="00A57FDF">
      <w:r>
        <w:rPr>
          <w:noProof/>
        </w:rPr>
        <w:drawing>
          <wp:inline distT="0" distB="0" distL="0" distR="0" wp14:anchorId="669EA600" wp14:editId="6175E281">
            <wp:extent cx="5760720" cy="436245"/>
            <wp:effectExtent l="0" t="0" r="0" b="1905"/>
            <wp:docPr id="467349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499" name="Bildobjekt 46734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7538C" w14:textId="77777777" w:rsidR="00A57FDF" w:rsidRDefault="00A57FDF"/>
    <w:p w14:paraId="6800BB98" w14:textId="50B20499" w:rsidR="003008B6" w:rsidRDefault="00A57FDF">
      <w:r>
        <w:t>Vill man beställa träningskläder går man in på visko.se/</w:t>
      </w:r>
      <w:proofErr w:type="spellStart"/>
      <w:r>
        <w:t>rsk</w:t>
      </w:r>
      <w:proofErr w:type="spellEnd"/>
    </w:p>
    <w:p w14:paraId="442E4CAA" w14:textId="77777777" w:rsidR="00A57FDF" w:rsidRDefault="00A57FDF"/>
    <w:p w14:paraId="136D0B88" w14:textId="535CB33B" w:rsidR="00A57FDF" w:rsidRDefault="00A57FDF">
      <w:r>
        <w:t xml:space="preserve">Vill man beställa ledarkläder vänder man sig antingen till Kansliet eller Jenny Löfstrand Bylund, jenny.lofstrand@bylund.eu </w:t>
      </w:r>
    </w:p>
    <w:sectPr w:rsidR="00A5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DF"/>
    <w:rsid w:val="00136055"/>
    <w:rsid w:val="002C73DC"/>
    <w:rsid w:val="002D4F47"/>
    <w:rsid w:val="003008B6"/>
    <w:rsid w:val="00A57FDF"/>
    <w:rsid w:val="00E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9DBC"/>
  <w15:chartTrackingRefBased/>
  <w15:docId w15:val="{6E98838A-3114-492B-BEDC-6E3F6C89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7FD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7FD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7F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7F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7F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7F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7F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7F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7FD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7FD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159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jenny.lofstrand@bylund.eu</dc:creator>
  <cp:keywords/>
  <dc:description/>
  <cp:lastModifiedBy>jenny.lofstrand@bylund.eu</cp:lastModifiedBy>
  <cp:revision>1</cp:revision>
  <dcterms:created xsi:type="dcterms:W3CDTF">2025-03-12T18:38:00Z</dcterms:created>
  <dcterms:modified xsi:type="dcterms:W3CDTF">2025-03-12T18:41:00Z</dcterms:modified>
</cp:coreProperties>
</file>