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10D4D" w14:textId="77777777" w:rsidR="00ED50D7" w:rsidRDefault="00ED50D7" w:rsidP="00847C3A">
      <w:pPr>
        <w:rPr>
          <w:rFonts w:ascii="Times New Roman" w:hAnsi="Times New Roman" w:cs="Times New Roman"/>
          <w:bCs/>
          <w:sz w:val="24"/>
          <w:szCs w:val="24"/>
        </w:rPr>
      </w:pPr>
    </w:p>
    <w:p w14:paraId="33B20296" w14:textId="0B26AA42" w:rsidR="00ED50D7" w:rsidRDefault="006B32C7" w:rsidP="00847C3A">
      <w:pPr>
        <w:rPr>
          <w:rFonts w:ascii="Times New Roman" w:hAnsi="Times New Roman" w:cs="Times New Roman"/>
          <w:bCs/>
          <w:sz w:val="24"/>
          <w:szCs w:val="24"/>
        </w:rPr>
      </w:pPr>
      <w:r>
        <w:rPr>
          <w:rFonts w:ascii="Times New Roman" w:hAnsi="Times New Roman" w:cs="Times New Roman"/>
          <w:bCs/>
          <w:sz w:val="24"/>
          <w:szCs w:val="24"/>
        </w:rPr>
        <w:t xml:space="preserve">Verksamhetsberättelse för huvudföreningen </w:t>
      </w:r>
      <w:r w:rsidR="00030424">
        <w:rPr>
          <w:rFonts w:ascii="Times New Roman" w:hAnsi="Times New Roman" w:cs="Times New Roman"/>
          <w:bCs/>
          <w:sz w:val="24"/>
          <w:szCs w:val="24"/>
        </w:rPr>
        <w:t xml:space="preserve">2220 </w:t>
      </w:r>
    </w:p>
    <w:p w14:paraId="5A3B1DE5" w14:textId="73729C55" w:rsidR="002D1996" w:rsidRPr="002D1996" w:rsidRDefault="002D1996" w:rsidP="00152DB7">
      <w:pPr>
        <w:tabs>
          <w:tab w:val="center" w:pos="1511"/>
        </w:tabs>
        <w:spacing w:after="7"/>
        <w:ind w:left="-15"/>
        <w:rPr>
          <w:rFonts w:ascii="Times New Roman" w:eastAsia="Calibri" w:hAnsi="Times New Roman" w:cs="Times New Roman"/>
          <w:color w:val="181717"/>
          <w:sz w:val="24"/>
          <w:szCs w:val="24"/>
          <w:lang w:eastAsia="sv-SE"/>
        </w:rPr>
      </w:pPr>
      <w:r>
        <w:rPr>
          <w:rFonts w:ascii="Times New Roman" w:hAnsi="Times New Roman" w:cs="Times New Roman"/>
          <w:bCs/>
          <w:sz w:val="24"/>
          <w:szCs w:val="24"/>
        </w:rPr>
        <w:t>Under året har styrelsen bestått av följand</w:t>
      </w:r>
      <w:r w:rsidR="00152DB7">
        <w:rPr>
          <w:rFonts w:ascii="Times New Roman" w:hAnsi="Times New Roman" w:cs="Times New Roman"/>
          <w:bCs/>
          <w:sz w:val="24"/>
          <w:szCs w:val="24"/>
        </w:rPr>
        <w:t>e</w:t>
      </w:r>
      <w:r>
        <w:rPr>
          <w:rFonts w:ascii="Times New Roman" w:hAnsi="Times New Roman" w:cs="Times New Roman"/>
          <w:bCs/>
          <w:sz w:val="24"/>
          <w:szCs w:val="24"/>
        </w:rPr>
        <w:t xml:space="preserve">: Ordförande </w:t>
      </w:r>
      <w:r w:rsidR="00152DB7">
        <w:rPr>
          <w:rFonts w:ascii="Times New Roman" w:eastAsia="Calibri" w:hAnsi="Times New Roman" w:cs="Times New Roman"/>
          <w:color w:val="181717"/>
          <w:sz w:val="24"/>
          <w:szCs w:val="24"/>
          <w:lang w:eastAsia="sv-SE"/>
        </w:rPr>
        <w:t xml:space="preserve">Daniel Magnusson </w:t>
      </w:r>
      <w:r>
        <w:rPr>
          <w:rFonts w:ascii="Times New Roman" w:eastAsia="Calibri" w:hAnsi="Times New Roman" w:cs="Times New Roman"/>
          <w:color w:val="181717"/>
          <w:sz w:val="24"/>
          <w:szCs w:val="24"/>
          <w:lang w:eastAsia="sv-SE"/>
        </w:rPr>
        <w:t>(1 år)</w:t>
      </w:r>
      <w:r w:rsidRPr="002D1996">
        <w:rPr>
          <w:rFonts w:ascii="Times New Roman" w:eastAsia="Calibri" w:hAnsi="Times New Roman" w:cs="Times New Roman"/>
          <w:color w:val="181717"/>
          <w:sz w:val="24"/>
          <w:szCs w:val="24"/>
          <w:lang w:eastAsia="sv-SE"/>
        </w:rPr>
        <w:t>,</w:t>
      </w:r>
    </w:p>
    <w:p w14:paraId="0685199A" w14:textId="1AA18FC4" w:rsidR="002D1996" w:rsidRDefault="002D1996" w:rsidP="002D1996">
      <w:pPr>
        <w:tabs>
          <w:tab w:val="center" w:pos="1320"/>
        </w:tabs>
        <w:spacing w:after="7" w:line="250" w:lineRule="auto"/>
        <w:rPr>
          <w:rFonts w:ascii="Times New Roman" w:hAnsi="Times New Roman" w:cs="Times New Roman"/>
          <w:sz w:val="24"/>
          <w:szCs w:val="24"/>
        </w:rPr>
      </w:pPr>
      <w:r>
        <w:rPr>
          <w:rFonts w:ascii="Times New Roman" w:eastAsia="Calibri" w:hAnsi="Times New Roman" w:cs="Times New Roman"/>
          <w:color w:val="181717"/>
          <w:sz w:val="24"/>
          <w:szCs w:val="24"/>
          <w:lang w:eastAsia="sv-SE"/>
        </w:rPr>
        <w:t xml:space="preserve">Kassör </w:t>
      </w:r>
      <w:r w:rsidRPr="002D1996">
        <w:rPr>
          <w:rFonts w:ascii="Times New Roman" w:eastAsia="Calibri" w:hAnsi="Times New Roman" w:cs="Times New Roman"/>
          <w:color w:val="181717"/>
          <w:sz w:val="24"/>
          <w:szCs w:val="24"/>
          <w:lang w:eastAsia="sv-SE"/>
        </w:rPr>
        <w:t>Daniel Borg</w:t>
      </w:r>
      <w:r>
        <w:rPr>
          <w:rFonts w:ascii="Times New Roman" w:eastAsia="Calibri" w:hAnsi="Times New Roman" w:cs="Times New Roman"/>
          <w:color w:val="181717"/>
          <w:sz w:val="24"/>
          <w:szCs w:val="24"/>
          <w:lang w:eastAsia="sv-SE"/>
        </w:rPr>
        <w:t xml:space="preserve">, </w:t>
      </w:r>
      <w:r w:rsidR="00152DB7">
        <w:rPr>
          <w:rFonts w:ascii="Times New Roman" w:eastAsia="Calibri" w:hAnsi="Times New Roman" w:cs="Times New Roman"/>
          <w:color w:val="181717"/>
          <w:sz w:val="24"/>
          <w:szCs w:val="24"/>
          <w:lang w:eastAsia="sv-SE"/>
        </w:rPr>
        <w:t xml:space="preserve">Evelina </w:t>
      </w:r>
      <w:proofErr w:type="spellStart"/>
      <w:r w:rsidR="00152DB7">
        <w:rPr>
          <w:rFonts w:ascii="Times New Roman" w:eastAsia="Calibri" w:hAnsi="Times New Roman" w:cs="Times New Roman"/>
          <w:color w:val="181717"/>
          <w:sz w:val="24"/>
          <w:szCs w:val="24"/>
          <w:lang w:eastAsia="sv-SE"/>
        </w:rPr>
        <w:t>Daugaard</w:t>
      </w:r>
      <w:proofErr w:type="spellEnd"/>
      <w:r w:rsidR="00152DB7">
        <w:rPr>
          <w:rFonts w:ascii="Times New Roman" w:eastAsia="Calibri" w:hAnsi="Times New Roman" w:cs="Times New Roman"/>
          <w:color w:val="181717"/>
          <w:sz w:val="24"/>
          <w:szCs w:val="24"/>
          <w:lang w:eastAsia="sv-SE"/>
        </w:rPr>
        <w:t xml:space="preserve">, </w:t>
      </w:r>
      <w:r w:rsidRPr="002D1996">
        <w:rPr>
          <w:rFonts w:ascii="Times New Roman" w:eastAsia="Calibri" w:hAnsi="Times New Roman" w:cs="Times New Roman"/>
          <w:color w:val="181717"/>
          <w:sz w:val="24"/>
          <w:szCs w:val="24"/>
          <w:lang w:eastAsia="sv-SE"/>
        </w:rPr>
        <w:t>Kerstin Johansson</w:t>
      </w:r>
      <w:r>
        <w:rPr>
          <w:rFonts w:ascii="Times New Roman" w:eastAsia="Calibri" w:hAnsi="Times New Roman" w:cs="Times New Roman"/>
          <w:color w:val="181717"/>
          <w:sz w:val="24"/>
          <w:szCs w:val="24"/>
          <w:lang w:eastAsia="sv-SE"/>
        </w:rPr>
        <w:t xml:space="preserve">, </w:t>
      </w:r>
      <w:r w:rsidRPr="002D1996">
        <w:rPr>
          <w:rFonts w:ascii="Times New Roman" w:eastAsia="Calibri" w:hAnsi="Times New Roman" w:cs="Times New Roman"/>
          <w:color w:val="181717"/>
          <w:sz w:val="24"/>
          <w:szCs w:val="24"/>
          <w:lang w:eastAsia="sv-SE"/>
        </w:rPr>
        <w:t xml:space="preserve">Sofie </w:t>
      </w:r>
      <w:proofErr w:type="spellStart"/>
      <w:r w:rsidRPr="002D1996">
        <w:rPr>
          <w:rFonts w:ascii="Times New Roman" w:eastAsia="Calibri" w:hAnsi="Times New Roman" w:cs="Times New Roman"/>
          <w:color w:val="181717"/>
          <w:sz w:val="24"/>
          <w:szCs w:val="24"/>
          <w:lang w:eastAsia="sv-SE"/>
        </w:rPr>
        <w:t>Semstrand</w:t>
      </w:r>
      <w:proofErr w:type="spellEnd"/>
      <w:r w:rsidR="00B7490D">
        <w:rPr>
          <w:rFonts w:ascii="Times New Roman" w:eastAsia="Calibri" w:hAnsi="Times New Roman" w:cs="Times New Roman"/>
          <w:color w:val="181717"/>
          <w:sz w:val="24"/>
          <w:szCs w:val="24"/>
          <w:lang w:eastAsia="sv-SE"/>
        </w:rPr>
        <w:t xml:space="preserve">, </w:t>
      </w:r>
      <w:r w:rsidR="006E3EEF">
        <w:rPr>
          <w:rFonts w:ascii="Times New Roman" w:eastAsia="Calibri" w:hAnsi="Times New Roman" w:cs="Times New Roman"/>
          <w:color w:val="181717"/>
          <w:sz w:val="24"/>
          <w:szCs w:val="24"/>
          <w:lang w:eastAsia="sv-SE"/>
        </w:rPr>
        <w:t xml:space="preserve">suppleanter </w:t>
      </w:r>
      <w:r w:rsidR="00B7490D">
        <w:rPr>
          <w:rFonts w:ascii="Times New Roman" w:eastAsia="Calibri" w:hAnsi="Times New Roman" w:cs="Times New Roman"/>
          <w:color w:val="181717"/>
          <w:sz w:val="24"/>
          <w:szCs w:val="24"/>
          <w:lang w:eastAsia="sv-SE"/>
        </w:rPr>
        <w:t xml:space="preserve">Mattias </w:t>
      </w:r>
      <w:proofErr w:type="spellStart"/>
      <w:r w:rsidR="00B7490D">
        <w:rPr>
          <w:rFonts w:ascii="Times New Roman" w:eastAsia="Calibri" w:hAnsi="Times New Roman" w:cs="Times New Roman"/>
          <w:color w:val="181717"/>
          <w:sz w:val="24"/>
          <w:szCs w:val="24"/>
          <w:lang w:eastAsia="sv-SE"/>
        </w:rPr>
        <w:t>Gerlström</w:t>
      </w:r>
      <w:proofErr w:type="spellEnd"/>
      <w:r w:rsidR="00B7490D">
        <w:rPr>
          <w:rFonts w:ascii="Times New Roman" w:eastAsia="Calibri" w:hAnsi="Times New Roman" w:cs="Times New Roman"/>
          <w:color w:val="181717"/>
          <w:sz w:val="24"/>
          <w:szCs w:val="24"/>
          <w:lang w:eastAsia="sv-SE"/>
        </w:rPr>
        <w:t xml:space="preserve"> </w:t>
      </w:r>
      <w:r w:rsidR="00152DB7">
        <w:rPr>
          <w:rFonts w:ascii="Times New Roman" w:eastAsia="Calibri" w:hAnsi="Times New Roman" w:cs="Times New Roman"/>
          <w:color w:val="181717"/>
          <w:sz w:val="24"/>
          <w:szCs w:val="24"/>
          <w:lang w:eastAsia="sv-SE"/>
        </w:rPr>
        <w:t>och Johan</w:t>
      </w:r>
      <w:r w:rsidR="006E3EEF">
        <w:rPr>
          <w:rFonts w:ascii="Times New Roman" w:eastAsia="Calibri" w:hAnsi="Times New Roman" w:cs="Times New Roman"/>
          <w:color w:val="181717"/>
          <w:sz w:val="24"/>
          <w:szCs w:val="24"/>
          <w:lang w:eastAsia="sv-SE"/>
        </w:rPr>
        <w:t xml:space="preserve"> </w:t>
      </w:r>
      <w:r w:rsidR="00152DB7">
        <w:rPr>
          <w:rFonts w:ascii="Times New Roman" w:eastAsia="Calibri" w:hAnsi="Times New Roman" w:cs="Times New Roman"/>
          <w:color w:val="181717"/>
          <w:sz w:val="24"/>
          <w:szCs w:val="24"/>
          <w:lang w:eastAsia="sv-SE"/>
        </w:rPr>
        <w:t>Johansson</w:t>
      </w:r>
      <w:r>
        <w:rPr>
          <w:rFonts w:ascii="Times New Roman" w:eastAsia="Calibri" w:hAnsi="Times New Roman" w:cs="Times New Roman"/>
          <w:color w:val="181717"/>
          <w:sz w:val="24"/>
          <w:szCs w:val="24"/>
          <w:lang w:eastAsia="sv-SE"/>
        </w:rPr>
        <w:t>.</w:t>
      </w:r>
      <w:r w:rsidR="00B7490D">
        <w:rPr>
          <w:rFonts w:ascii="Times New Roman" w:eastAsia="Calibri" w:hAnsi="Times New Roman" w:cs="Times New Roman"/>
          <w:color w:val="181717"/>
          <w:sz w:val="24"/>
          <w:szCs w:val="24"/>
          <w:lang w:eastAsia="sv-SE"/>
        </w:rPr>
        <w:t xml:space="preserve"> Till revisorer </w:t>
      </w:r>
      <w:r w:rsidR="004637EB">
        <w:rPr>
          <w:rFonts w:ascii="Times New Roman" w:eastAsia="Calibri" w:hAnsi="Times New Roman" w:cs="Times New Roman"/>
          <w:color w:val="181717"/>
          <w:sz w:val="24"/>
          <w:szCs w:val="24"/>
          <w:lang w:eastAsia="sv-SE"/>
        </w:rPr>
        <w:t>om</w:t>
      </w:r>
      <w:r w:rsidR="00B7490D" w:rsidRPr="00B7490D">
        <w:rPr>
          <w:rFonts w:ascii="Times New Roman" w:hAnsi="Times New Roman" w:cs="Times New Roman"/>
          <w:sz w:val="24"/>
          <w:szCs w:val="24"/>
        </w:rPr>
        <w:t>valdes Sven Erik Nykvist och Lars Åke Bohman.</w:t>
      </w:r>
      <w:r w:rsidR="00152DB7">
        <w:rPr>
          <w:rFonts w:ascii="Times New Roman" w:hAnsi="Times New Roman" w:cs="Times New Roman"/>
          <w:sz w:val="24"/>
          <w:szCs w:val="24"/>
        </w:rPr>
        <w:t xml:space="preserve"> Valberedningen består sedan mötet av Ulf Carlsson och Peter Grönlund.</w:t>
      </w:r>
    </w:p>
    <w:p w14:paraId="5DE3D729" w14:textId="08C23AA1" w:rsidR="00152DB7" w:rsidRDefault="00152DB7" w:rsidP="002D1996">
      <w:pPr>
        <w:tabs>
          <w:tab w:val="center" w:pos="1320"/>
        </w:tabs>
        <w:spacing w:after="7" w:line="250" w:lineRule="auto"/>
        <w:rPr>
          <w:rFonts w:ascii="Times New Roman" w:hAnsi="Times New Roman" w:cs="Times New Roman"/>
          <w:sz w:val="24"/>
          <w:szCs w:val="24"/>
        </w:rPr>
      </w:pPr>
    </w:p>
    <w:p w14:paraId="7C28DAA4" w14:textId="650155A5" w:rsidR="006E3EEF" w:rsidRDefault="00152DB7" w:rsidP="002D1996">
      <w:pPr>
        <w:tabs>
          <w:tab w:val="center" w:pos="1320"/>
        </w:tabs>
        <w:spacing w:after="7" w:line="250" w:lineRule="auto"/>
        <w:rPr>
          <w:rFonts w:ascii="Times New Roman" w:hAnsi="Times New Roman" w:cs="Times New Roman"/>
          <w:sz w:val="24"/>
          <w:szCs w:val="24"/>
        </w:rPr>
      </w:pPr>
      <w:r>
        <w:rPr>
          <w:rFonts w:ascii="Times New Roman" w:hAnsi="Times New Roman" w:cs="Times New Roman"/>
          <w:sz w:val="24"/>
          <w:szCs w:val="24"/>
        </w:rPr>
        <w:t>Året har i mångt och m</w:t>
      </w:r>
      <w:r w:rsidR="00030424">
        <w:rPr>
          <w:rFonts w:ascii="Times New Roman" w:hAnsi="Times New Roman" w:cs="Times New Roman"/>
          <w:sz w:val="24"/>
          <w:szCs w:val="24"/>
        </w:rPr>
        <w:t xml:space="preserve">ycket präglats av Pandemin med </w:t>
      </w:r>
      <w:proofErr w:type="spellStart"/>
      <w:r w:rsidR="00030424">
        <w:rPr>
          <w:rFonts w:ascii="Times New Roman" w:hAnsi="Times New Roman" w:cs="Times New Roman"/>
          <w:sz w:val="24"/>
          <w:szCs w:val="24"/>
        </w:rPr>
        <w:t>C</w:t>
      </w:r>
      <w:r>
        <w:rPr>
          <w:rFonts w:ascii="Times New Roman" w:hAnsi="Times New Roman" w:cs="Times New Roman"/>
          <w:sz w:val="24"/>
          <w:szCs w:val="24"/>
        </w:rPr>
        <w:t>ovid</w:t>
      </w:r>
      <w:proofErr w:type="spellEnd"/>
      <w:r>
        <w:rPr>
          <w:rFonts w:ascii="Times New Roman" w:hAnsi="Times New Roman" w:cs="Times New Roman"/>
          <w:sz w:val="24"/>
          <w:szCs w:val="24"/>
        </w:rPr>
        <w:t xml:space="preserve"> 19. </w:t>
      </w:r>
      <w:r w:rsidR="004637EB">
        <w:rPr>
          <w:rFonts w:ascii="Times New Roman" w:hAnsi="Times New Roman" w:cs="Times New Roman"/>
          <w:sz w:val="24"/>
          <w:szCs w:val="24"/>
        </w:rPr>
        <w:t xml:space="preserve">Alla möten efter årsmötet, som förrättades utomhus, har skett via teams förutom något möte i början på hösten. </w:t>
      </w:r>
    </w:p>
    <w:p w14:paraId="730CC74C" w14:textId="5044EF0A" w:rsidR="006E3EEF" w:rsidRDefault="006E3EEF" w:rsidP="002D1996">
      <w:pPr>
        <w:tabs>
          <w:tab w:val="center" w:pos="1320"/>
        </w:tabs>
        <w:spacing w:after="7" w:line="250" w:lineRule="auto"/>
        <w:rPr>
          <w:rFonts w:ascii="Times New Roman" w:hAnsi="Times New Roman" w:cs="Times New Roman"/>
          <w:sz w:val="24"/>
          <w:szCs w:val="24"/>
        </w:rPr>
      </w:pPr>
      <w:r>
        <w:rPr>
          <w:rFonts w:ascii="Times New Roman" w:hAnsi="Times New Roman" w:cs="Times New Roman"/>
          <w:sz w:val="24"/>
          <w:szCs w:val="24"/>
        </w:rPr>
        <w:t xml:space="preserve">Ett styrelsemöte lades på historisk mark, nämligen vid Nora-Annas </w:t>
      </w:r>
      <w:proofErr w:type="spellStart"/>
      <w:r>
        <w:rPr>
          <w:rFonts w:ascii="Times New Roman" w:hAnsi="Times New Roman" w:cs="Times New Roman"/>
          <w:sz w:val="24"/>
          <w:szCs w:val="24"/>
        </w:rPr>
        <w:t>Cafe</w:t>
      </w:r>
      <w:proofErr w:type="spellEnd"/>
      <w:r>
        <w:rPr>
          <w:rFonts w:ascii="Times New Roman" w:hAnsi="Times New Roman" w:cs="Times New Roman"/>
          <w:sz w:val="24"/>
          <w:szCs w:val="24"/>
        </w:rPr>
        <w:t xml:space="preserve">, där Nora-Anna bodde. Efter rundvandring och koll på utställningen fick vi inblick i det arbete som genomförts med att rusta upp gården. Vid det mötet fick vi också möjlighet att tacka av Johan Johansson efter 17 år som ordförande, Johan fortsätter dock att verka inom föreningen och styrelsen. Johan blev även invald i IFK Centralorganisations styrelse och verkar numera även nationellt. </w:t>
      </w:r>
    </w:p>
    <w:p w14:paraId="1E4FFA32" w14:textId="0BBDDD6C" w:rsidR="00152DB7" w:rsidRDefault="004637EB"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hAnsi="Times New Roman" w:cs="Times New Roman"/>
          <w:sz w:val="24"/>
          <w:szCs w:val="24"/>
        </w:rPr>
        <w:t>Idrottshallar har varit stängda under vissa tider vilket påverkat sektionernas</w:t>
      </w:r>
      <w:r w:rsidR="006E3EEF">
        <w:rPr>
          <w:rFonts w:ascii="Times New Roman" w:hAnsi="Times New Roman" w:cs="Times New Roman"/>
          <w:sz w:val="24"/>
          <w:szCs w:val="24"/>
        </w:rPr>
        <w:t xml:space="preserve"> </w:t>
      </w:r>
      <w:r>
        <w:rPr>
          <w:rFonts w:ascii="Times New Roman" w:hAnsi="Times New Roman" w:cs="Times New Roman"/>
          <w:sz w:val="24"/>
          <w:szCs w:val="24"/>
        </w:rPr>
        <w:t>verksamhet</w:t>
      </w:r>
      <w:r w:rsidR="006E3EEF">
        <w:rPr>
          <w:rFonts w:ascii="Times New Roman" w:hAnsi="Times New Roman" w:cs="Times New Roman"/>
          <w:sz w:val="24"/>
          <w:szCs w:val="24"/>
        </w:rPr>
        <w:t xml:space="preserve"> genom restriktioner och stängda hallar och utebliven tävlingsverksamhet</w:t>
      </w:r>
      <w:r>
        <w:rPr>
          <w:rFonts w:ascii="Times New Roman" w:hAnsi="Times New Roman" w:cs="Times New Roman"/>
          <w:sz w:val="24"/>
          <w:szCs w:val="24"/>
        </w:rPr>
        <w:t xml:space="preserve">. Veteranerna har valt att inte ha några träffar av säkerhetsskäl. </w:t>
      </w:r>
    </w:p>
    <w:p w14:paraId="71285039" w14:textId="780125E5" w:rsidR="004637EB" w:rsidRDefault="002D1996"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eastAsia="Calibri" w:hAnsi="Times New Roman" w:cs="Times New Roman"/>
          <w:color w:val="181717"/>
          <w:sz w:val="24"/>
          <w:szCs w:val="24"/>
          <w:lang w:eastAsia="sv-SE"/>
        </w:rPr>
        <w:t xml:space="preserve">Styrelsen har sammanträtt </w:t>
      </w:r>
      <w:r w:rsidR="009E6B99">
        <w:rPr>
          <w:rFonts w:ascii="Times New Roman" w:eastAsia="Calibri" w:hAnsi="Times New Roman" w:cs="Times New Roman"/>
          <w:color w:val="181717"/>
          <w:sz w:val="24"/>
          <w:szCs w:val="24"/>
          <w:lang w:eastAsia="sv-SE"/>
        </w:rPr>
        <w:t xml:space="preserve">6 </w:t>
      </w:r>
      <w:r>
        <w:rPr>
          <w:rFonts w:ascii="Times New Roman" w:eastAsia="Calibri" w:hAnsi="Times New Roman" w:cs="Times New Roman"/>
          <w:color w:val="181717"/>
          <w:sz w:val="24"/>
          <w:szCs w:val="24"/>
          <w:lang w:eastAsia="sv-SE"/>
        </w:rPr>
        <w:t>ggr under året</w:t>
      </w:r>
      <w:r w:rsidR="00152DB7">
        <w:rPr>
          <w:rFonts w:ascii="Times New Roman" w:eastAsia="Calibri" w:hAnsi="Times New Roman" w:cs="Times New Roman"/>
          <w:color w:val="181717"/>
          <w:sz w:val="24"/>
          <w:szCs w:val="24"/>
          <w:lang w:eastAsia="sv-SE"/>
        </w:rPr>
        <w:t xml:space="preserve"> efter årsmötet till årsskiftet och 5 ggr innan årsmötet</w:t>
      </w:r>
      <w:r>
        <w:rPr>
          <w:rFonts w:ascii="Times New Roman" w:eastAsia="Calibri" w:hAnsi="Times New Roman" w:cs="Times New Roman"/>
          <w:color w:val="181717"/>
          <w:sz w:val="24"/>
          <w:szCs w:val="24"/>
          <w:lang w:eastAsia="sv-SE"/>
        </w:rPr>
        <w:t xml:space="preserve">. </w:t>
      </w:r>
    </w:p>
    <w:p w14:paraId="3D4DF29A" w14:textId="54104934" w:rsidR="009E6B99" w:rsidRDefault="009E6B99"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eastAsia="Calibri" w:hAnsi="Times New Roman" w:cs="Times New Roman"/>
          <w:color w:val="181717"/>
          <w:sz w:val="24"/>
          <w:szCs w:val="24"/>
          <w:lang w:eastAsia="sv-SE"/>
        </w:rPr>
        <w:t xml:space="preserve">Ekonomin är god och jubileumsfonden delade ut pris till </w:t>
      </w:r>
      <w:r w:rsidR="004637EB">
        <w:rPr>
          <w:rFonts w:ascii="Times New Roman" w:eastAsia="Calibri" w:hAnsi="Times New Roman" w:cs="Times New Roman"/>
          <w:color w:val="181717"/>
          <w:sz w:val="24"/>
          <w:szCs w:val="24"/>
          <w:lang w:eastAsia="sv-SE"/>
        </w:rPr>
        <w:t>Malin Bengtsson</w:t>
      </w:r>
      <w:r>
        <w:rPr>
          <w:rFonts w:ascii="Times New Roman" w:eastAsia="Calibri" w:hAnsi="Times New Roman" w:cs="Times New Roman"/>
          <w:color w:val="181717"/>
          <w:sz w:val="24"/>
          <w:szCs w:val="24"/>
          <w:lang w:eastAsia="sv-SE"/>
        </w:rPr>
        <w:t xml:space="preserve"> för förtjänstfullt arbete inom</w:t>
      </w:r>
      <w:r w:rsidR="004637EB">
        <w:rPr>
          <w:rFonts w:ascii="Times New Roman" w:eastAsia="Calibri" w:hAnsi="Times New Roman" w:cs="Times New Roman"/>
          <w:color w:val="181717"/>
          <w:sz w:val="24"/>
          <w:szCs w:val="24"/>
          <w:lang w:eastAsia="sv-SE"/>
        </w:rPr>
        <w:t xml:space="preserve"> Handbollen</w:t>
      </w:r>
      <w:r>
        <w:rPr>
          <w:rFonts w:ascii="Times New Roman" w:eastAsia="Calibri" w:hAnsi="Times New Roman" w:cs="Times New Roman"/>
          <w:color w:val="181717"/>
          <w:sz w:val="24"/>
          <w:szCs w:val="24"/>
          <w:lang w:eastAsia="sv-SE"/>
        </w:rPr>
        <w:t xml:space="preserve">. </w:t>
      </w:r>
    </w:p>
    <w:p w14:paraId="0FD526D0" w14:textId="31376B38" w:rsidR="006E3EEF" w:rsidRDefault="006E3EEF"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eastAsia="Calibri" w:hAnsi="Times New Roman" w:cs="Times New Roman"/>
          <w:color w:val="181717"/>
          <w:sz w:val="24"/>
          <w:szCs w:val="24"/>
          <w:lang w:eastAsia="sv-SE"/>
        </w:rPr>
        <w:t>Vi har också iordningställt kontoret i föreningarnas hus.</w:t>
      </w:r>
    </w:p>
    <w:p w14:paraId="361911F2" w14:textId="3DF66EEB" w:rsidR="006E3EEF" w:rsidRDefault="006E3EEF"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eastAsia="Calibri" w:hAnsi="Times New Roman" w:cs="Times New Roman"/>
          <w:color w:val="181717"/>
          <w:sz w:val="24"/>
          <w:szCs w:val="24"/>
          <w:lang w:eastAsia="sv-SE"/>
        </w:rPr>
        <w:t>Medlemsregistret har uppdaterats och digitaliserats i enlighet med datasekretesslagen GDPR</w:t>
      </w:r>
      <w:r w:rsidR="00595457">
        <w:rPr>
          <w:rFonts w:ascii="Times New Roman" w:eastAsia="Calibri" w:hAnsi="Times New Roman" w:cs="Times New Roman"/>
          <w:color w:val="181717"/>
          <w:sz w:val="24"/>
          <w:szCs w:val="24"/>
          <w:lang w:eastAsia="sv-SE"/>
        </w:rPr>
        <w:t>.</w:t>
      </w:r>
    </w:p>
    <w:p w14:paraId="320A124D" w14:textId="2320A269" w:rsidR="00595457" w:rsidRDefault="00595457"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eastAsia="Calibri" w:hAnsi="Times New Roman" w:cs="Times New Roman"/>
          <w:color w:val="181717"/>
          <w:sz w:val="24"/>
          <w:szCs w:val="24"/>
          <w:lang w:eastAsia="sv-SE"/>
        </w:rPr>
        <w:t>Vi har tillsammans med Nora Hockey avslutat den s</w:t>
      </w:r>
      <w:r w:rsidR="00717D9D">
        <w:rPr>
          <w:rFonts w:ascii="Times New Roman" w:eastAsia="Calibri" w:hAnsi="Times New Roman" w:cs="Times New Roman"/>
          <w:color w:val="181717"/>
          <w:sz w:val="24"/>
          <w:szCs w:val="24"/>
          <w:lang w:eastAsia="sv-SE"/>
        </w:rPr>
        <w:t>.</w:t>
      </w:r>
      <w:bookmarkStart w:id="0" w:name="_GoBack"/>
      <w:bookmarkEnd w:id="0"/>
      <w:r>
        <w:rPr>
          <w:rFonts w:ascii="Times New Roman" w:eastAsia="Calibri" w:hAnsi="Times New Roman" w:cs="Times New Roman"/>
          <w:color w:val="181717"/>
          <w:sz w:val="24"/>
          <w:szCs w:val="24"/>
          <w:lang w:eastAsia="sv-SE"/>
        </w:rPr>
        <w:t xml:space="preserve">k. Föreningsalliansen som varit vilande i flera år. </w:t>
      </w:r>
    </w:p>
    <w:p w14:paraId="173CFFF4" w14:textId="5D3D9EE9" w:rsidR="00595457" w:rsidRDefault="00595457"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eastAsia="Calibri" w:hAnsi="Times New Roman" w:cs="Times New Roman"/>
          <w:color w:val="181717"/>
          <w:sz w:val="24"/>
          <w:szCs w:val="24"/>
          <w:lang w:eastAsia="sv-SE"/>
        </w:rPr>
        <w:t xml:space="preserve">Vi har även sedan årsmötet nya uppdaterade stadgar och verksamhetsplan och styrelsen arbetar med föreningens värdegrund, verksamhetsbeskrivning och verksamhetsplan. </w:t>
      </w:r>
    </w:p>
    <w:p w14:paraId="32DEA2A0" w14:textId="3F91C0C1" w:rsidR="00595457" w:rsidRDefault="00595457" w:rsidP="002D1996">
      <w:pPr>
        <w:tabs>
          <w:tab w:val="center" w:pos="1320"/>
        </w:tabs>
        <w:spacing w:after="7" w:line="250" w:lineRule="auto"/>
        <w:rPr>
          <w:rFonts w:ascii="Times New Roman" w:eastAsia="Calibri" w:hAnsi="Times New Roman" w:cs="Times New Roman"/>
          <w:color w:val="181717"/>
          <w:sz w:val="24"/>
          <w:szCs w:val="24"/>
          <w:lang w:eastAsia="sv-SE"/>
        </w:rPr>
      </w:pPr>
      <w:r>
        <w:rPr>
          <w:rFonts w:ascii="Times New Roman" w:eastAsia="Calibri" w:hAnsi="Times New Roman" w:cs="Times New Roman"/>
          <w:color w:val="181717"/>
          <w:sz w:val="24"/>
          <w:szCs w:val="24"/>
          <w:lang w:eastAsia="sv-SE"/>
        </w:rPr>
        <w:t xml:space="preserve">På grund av nämnda pandemi har vi inte kunnat genomföra de planerade aktiviteterna enligt föreningens verksamhetsplan. I den planen var det bland annat planerat 2 större föreningsövergripande dagar för alla sektioner gemensamt, i syfte att stärka föreningskänsla. </w:t>
      </w:r>
    </w:p>
    <w:p w14:paraId="00599835" w14:textId="58AA5C3E" w:rsidR="00595457" w:rsidRPr="002D1996" w:rsidRDefault="00595457" w:rsidP="002D1996">
      <w:pPr>
        <w:tabs>
          <w:tab w:val="center" w:pos="1320"/>
        </w:tabs>
        <w:spacing w:after="7" w:line="250" w:lineRule="auto"/>
        <w:rPr>
          <w:rFonts w:ascii="Times New Roman" w:eastAsia="Calibri" w:hAnsi="Times New Roman" w:cs="Times New Roman"/>
          <w:color w:val="181717"/>
          <w:sz w:val="24"/>
          <w:szCs w:val="24"/>
          <w:lang w:eastAsia="sv-SE"/>
        </w:rPr>
      </w:pPr>
    </w:p>
    <w:p w14:paraId="1F4C82ED" w14:textId="3B33D8E6" w:rsidR="002D1996" w:rsidRDefault="002D1996" w:rsidP="00847C3A">
      <w:pPr>
        <w:rPr>
          <w:rFonts w:ascii="Times New Roman" w:hAnsi="Times New Roman" w:cs="Times New Roman"/>
          <w:bCs/>
          <w:sz w:val="24"/>
          <w:szCs w:val="24"/>
        </w:rPr>
      </w:pPr>
    </w:p>
    <w:p w14:paraId="776F8F15" w14:textId="0DD10A13" w:rsidR="002D1996" w:rsidRDefault="002D1996" w:rsidP="00847C3A">
      <w:pPr>
        <w:rPr>
          <w:rFonts w:ascii="Times New Roman" w:hAnsi="Times New Roman" w:cs="Times New Roman"/>
          <w:bCs/>
          <w:sz w:val="24"/>
          <w:szCs w:val="24"/>
        </w:rPr>
      </w:pPr>
    </w:p>
    <w:p w14:paraId="277C2EAE" w14:textId="514AC02D" w:rsidR="002D1996" w:rsidRDefault="002D1996" w:rsidP="00847C3A">
      <w:pPr>
        <w:rPr>
          <w:rFonts w:ascii="Times New Roman" w:hAnsi="Times New Roman" w:cs="Times New Roman"/>
          <w:bCs/>
          <w:sz w:val="24"/>
          <w:szCs w:val="24"/>
        </w:rPr>
      </w:pPr>
      <w:r>
        <w:rPr>
          <w:rFonts w:ascii="Times New Roman" w:hAnsi="Times New Roman" w:cs="Times New Roman"/>
          <w:bCs/>
          <w:sz w:val="24"/>
          <w:szCs w:val="24"/>
        </w:rPr>
        <w:t>Ordförandes tankar</w:t>
      </w:r>
    </w:p>
    <w:p w14:paraId="7C76446E" w14:textId="0C9454E7" w:rsidR="00D618C7" w:rsidRDefault="003A504C" w:rsidP="00847C3A">
      <w:pPr>
        <w:rPr>
          <w:rFonts w:ascii="Times New Roman" w:hAnsi="Times New Roman" w:cs="Times New Roman"/>
          <w:bCs/>
          <w:sz w:val="24"/>
          <w:szCs w:val="24"/>
        </w:rPr>
      </w:pPr>
      <w:r>
        <w:rPr>
          <w:rFonts w:ascii="Times New Roman" w:hAnsi="Times New Roman" w:cs="Times New Roman"/>
          <w:bCs/>
          <w:sz w:val="24"/>
          <w:szCs w:val="24"/>
        </w:rPr>
        <w:t>IFK Nora är en anrik fören</w:t>
      </w:r>
      <w:r w:rsidR="00030424">
        <w:rPr>
          <w:rFonts w:ascii="Times New Roman" w:hAnsi="Times New Roman" w:cs="Times New Roman"/>
          <w:bCs/>
          <w:sz w:val="24"/>
          <w:szCs w:val="24"/>
        </w:rPr>
        <w:t>ing som varit en central del i N</w:t>
      </w:r>
      <w:r>
        <w:rPr>
          <w:rFonts w:ascii="Times New Roman" w:hAnsi="Times New Roman" w:cs="Times New Roman"/>
          <w:bCs/>
          <w:sz w:val="24"/>
          <w:szCs w:val="24"/>
        </w:rPr>
        <w:t>oras his</w:t>
      </w:r>
      <w:r w:rsidR="00030424">
        <w:rPr>
          <w:rFonts w:ascii="Times New Roman" w:hAnsi="Times New Roman" w:cs="Times New Roman"/>
          <w:bCs/>
          <w:sz w:val="24"/>
          <w:szCs w:val="24"/>
        </w:rPr>
        <w:t>t</w:t>
      </w:r>
      <w:r>
        <w:rPr>
          <w:rFonts w:ascii="Times New Roman" w:hAnsi="Times New Roman" w:cs="Times New Roman"/>
          <w:bCs/>
          <w:sz w:val="24"/>
          <w:szCs w:val="24"/>
        </w:rPr>
        <w:t xml:space="preserve">oria och </w:t>
      </w:r>
      <w:r w:rsidR="00030424">
        <w:rPr>
          <w:rFonts w:ascii="Times New Roman" w:hAnsi="Times New Roman" w:cs="Times New Roman"/>
          <w:bCs/>
          <w:sz w:val="24"/>
          <w:szCs w:val="24"/>
        </w:rPr>
        <w:t>för N</w:t>
      </w:r>
      <w:r>
        <w:rPr>
          <w:rFonts w:ascii="Times New Roman" w:hAnsi="Times New Roman" w:cs="Times New Roman"/>
          <w:bCs/>
          <w:sz w:val="24"/>
          <w:szCs w:val="24"/>
        </w:rPr>
        <w:t>oras invånare, Jag tror dock att</w:t>
      </w:r>
      <w:r w:rsidR="00D618C7">
        <w:rPr>
          <w:rFonts w:ascii="Times New Roman" w:hAnsi="Times New Roman" w:cs="Times New Roman"/>
          <w:bCs/>
          <w:sz w:val="24"/>
          <w:szCs w:val="24"/>
        </w:rPr>
        <w:t xml:space="preserve"> året som gått inneburit en ny situation för föreningen. </w:t>
      </w:r>
    </w:p>
    <w:p w14:paraId="6F39AC52" w14:textId="56D675E9" w:rsidR="003A504C" w:rsidRDefault="00595457" w:rsidP="00847C3A">
      <w:pPr>
        <w:rPr>
          <w:rFonts w:ascii="Times New Roman" w:hAnsi="Times New Roman" w:cs="Times New Roman"/>
          <w:bCs/>
          <w:sz w:val="24"/>
          <w:szCs w:val="24"/>
        </w:rPr>
      </w:pPr>
      <w:r>
        <w:rPr>
          <w:rFonts w:ascii="Times New Roman" w:hAnsi="Times New Roman" w:cs="Times New Roman"/>
          <w:bCs/>
          <w:sz w:val="24"/>
          <w:szCs w:val="24"/>
        </w:rPr>
        <w:t>Året har som nämnts ovan i pandemins tecken tvingat sektionerna till annorlunda lösningar</w:t>
      </w:r>
      <w:r w:rsidR="003A504C">
        <w:rPr>
          <w:rFonts w:ascii="Times New Roman" w:hAnsi="Times New Roman" w:cs="Times New Roman"/>
          <w:bCs/>
          <w:sz w:val="24"/>
          <w:szCs w:val="24"/>
        </w:rPr>
        <w:t>,</w:t>
      </w:r>
      <w:r>
        <w:rPr>
          <w:rFonts w:ascii="Times New Roman" w:hAnsi="Times New Roman" w:cs="Times New Roman"/>
          <w:bCs/>
          <w:sz w:val="24"/>
          <w:szCs w:val="24"/>
        </w:rPr>
        <w:t xml:space="preserve"> ex. individuell start på Norasjön runt</w:t>
      </w:r>
      <w:r w:rsidR="003A504C">
        <w:rPr>
          <w:rFonts w:ascii="Times New Roman" w:hAnsi="Times New Roman" w:cs="Times New Roman"/>
          <w:bCs/>
          <w:sz w:val="24"/>
          <w:szCs w:val="24"/>
        </w:rPr>
        <w:t>, och vår-terrängen och tävlingar för friidrotten och handbollens seriespel har ställts in helt under hösten. Hoppas sektionerna kan komma tillbaka med full kraft när pandemin är över och alla vaccinerade. Jag är dock tacksam över att ha suttit som ordförande för en så driven och entusiastisk styrelse. Det har genomförts ett stort arbete med att uppdatera stadgar, avsluta föreningsallians och mycket mer som nämnts ovan.</w:t>
      </w:r>
    </w:p>
    <w:p w14:paraId="5D9176BA" w14:textId="5EF84A06" w:rsidR="003A504C" w:rsidRDefault="003A504C" w:rsidP="00847C3A">
      <w:pPr>
        <w:rPr>
          <w:rFonts w:ascii="Times New Roman" w:hAnsi="Times New Roman" w:cs="Times New Roman"/>
          <w:bCs/>
          <w:sz w:val="24"/>
          <w:szCs w:val="24"/>
        </w:rPr>
      </w:pPr>
      <w:r>
        <w:rPr>
          <w:rFonts w:ascii="Times New Roman" w:hAnsi="Times New Roman" w:cs="Times New Roman"/>
          <w:bCs/>
          <w:sz w:val="24"/>
          <w:szCs w:val="24"/>
        </w:rPr>
        <w:lastRenderedPageBreak/>
        <w:t xml:space="preserve">Vill tacka alla för det fina arbetet och hoppas att nästa styrelse kan fortsätta att utveckla föreningen och IFK-andan vidare. </w:t>
      </w:r>
    </w:p>
    <w:p w14:paraId="7CCD4B62" w14:textId="21E04608" w:rsidR="003A504C" w:rsidRPr="00950B5E" w:rsidRDefault="003A504C" w:rsidP="00847C3A">
      <w:pPr>
        <w:rPr>
          <w:rFonts w:ascii="Times New Roman" w:hAnsi="Times New Roman" w:cs="Times New Roman"/>
          <w:bCs/>
          <w:sz w:val="24"/>
          <w:szCs w:val="24"/>
        </w:rPr>
      </w:pPr>
      <w:r>
        <w:rPr>
          <w:rFonts w:ascii="Times New Roman" w:hAnsi="Times New Roman" w:cs="Times New Roman"/>
          <w:bCs/>
          <w:sz w:val="24"/>
          <w:szCs w:val="24"/>
        </w:rPr>
        <w:t xml:space="preserve">Daniel Magnusson, ordförande. </w:t>
      </w:r>
    </w:p>
    <w:sectPr w:rsidR="003A504C" w:rsidRPr="00950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30DA"/>
    <w:multiLevelType w:val="hybridMultilevel"/>
    <w:tmpl w:val="C2826F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3A"/>
    <w:rsid w:val="00030424"/>
    <w:rsid w:val="00053A7B"/>
    <w:rsid w:val="00057C7E"/>
    <w:rsid w:val="00152DB7"/>
    <w:rsid w:val="001A6E4E"/>
    <w:rsid w:val="001D7600"/>
    <w:rsid w:val="002031F9"/>
    <w:rsid w:val="002D1996"/>
    <w:rsid w:val="003A504C"/>
    <w:rsid w:val="004637EB"/>
    <w:rsid w:val="00472D01"/>
    <w:rsid w:val="00510E31"/>
    <w:rsid w:val="005735F3"/>
    <w:rsid w:val="00595457"/>
    <w:rsid w:val="005B3C79"/>
    <w:rsid w:val="005F7AB0"/>
    <w:rsid w:val="006467E1"/>
    <w:rsid w:val="006652C7"/>
    <w:rsid w:val="006B32C7"/>
    <w:rsid w:val="006E3EEF"/>
    <w:rsid w:val="00717D9D"/>
    <w:rsid w:val="00720048"/>
    <w:rsid w:val="00836FF5"/>
    <w:rsid w:val="00847C3A"/>
    <w:rsid w:val="009503AB"/>
    <w:rsid w:val="00950B5E"/>
    <w:rsid w:val="009E6B99"/>
    <w:rsid w:val="00AF7DF4"/>
    <w:rsid w:val="00B43E23"/>
    <w:rsid w:val="00B7490D"/>
    <w:rsid w:val="00C05CCE"/>
    <w:rsid w:val="00C900ED"/>
    <w:rsid w:val="00C95AF4"/>
    <w:rsid w:val="00D618C7"/>
    <w:rsid w:val="00DF436A"/>
    <w:rsid w:val="00ED50D7"/>
    <w:rsid w:val="00F020F3"/>
    <w:rsid w:val="00F21301"/>
    <w:rsid w:val="00F36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85E4"/>
  <w15:chartTrackingRefBased/>
  <w15:docId w15:val="{C41467DD-6894-4358-A0A7-F409AA5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C3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D5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2576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johansson</dc:creator>
  <cp:keywords/>
  <dc:description/>
  <cp:lastModifiedBy>Daniel Magnusson</cp:lastModifiedBy>
  <cp:revision>3</cp:revision>
  <cp:lastPrinted>2019-09-22T14:23:00Z</cp:lastPrinted>
  <dcterms:created xsi:type="dcterms:W3CDTF">2021-05-03T07:09:00Z</dcterms:created>
  <dcterms:modified xsi:type="dcterms:W3CDTF">2021-05-11T19:04:00Z</dcterms:modified>
</cp:coreProperties>
</file>