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F1E3" w14:textId="002BC419" w:rsidR="000520E6" w:rsidRDefault="00E01C45" w:rsidP="0065039D">
      <w:bookmarkStart w:id="0" w:name="_GoBack"/>
      <w:bookmarkEnd w:id="0"/>
      <w:r>
        <w:t xml:space="preserve">Föräldramöte samt </w:t>
      </w:r>
      <w:proofErr w:type="spellStart"/>
      <w:r>
        <w:t>julfika</w:t>
      </w:r>
      <w:proofErr w:type="spellEnd"/>
      <w:r>
        <w:t xml:space="preserve"> med laget</w:t>
      </w:r>
    </w:p>
    <w:p w14:paraId="0CBCE8C9" w14:textId="360385E7" w:rsidR="00E01C45" w:rsidRDefault="00E01C45" w:rsidP="0065039D">
      <w:proofErr w:type="gramStart"/>
      <w:r>
        <w:t>20251217</w:t>
      </w:r>
      <w:proofErr w:type="gramEnd"/>
    </w:p>
    <w:p w14:paraId="4012B9AC" w14:textId="77777777" w:rsidR="00E01C45" w:rsidRDefault="00E01C45" w:rsidP="0065039D"/>
    <w:p w14:paraId="5B047004" w14:textId="6F050A9D" w:rsidR="00E01C45" w:rsidRDefault="00E01C45" w:rsidP="00E01C45">
      <w:pPr>
        <w:pStyle w:val="Liststycke"/>
        <w:numPr>
          <w:ilvl w:val="0"/>
          <w:numId w:val="1"/>
        </w:numPr>
      </w:pPr>
      <w:r>
        <w:t>Hallsberg Hockey Games 2026 blir av!!</w:t>
      </w:r>
    </w:p>
    <w:p w14:paraId="3D37756C" w14:textId="2504D715" w:rsidR="00E01C45" w:rsidRDefault="00E01C45" w:rsidP="00E01C45">
      <w:pPr>
        <w:pStyle w:val="Liststycke"/>
      </w:pPr>
      <w:r>
        <w:t xml:space="preserve">5st anmälda lag, vårat lag inräknat. Alla </w:t>
      </w:r>
      <w:proofErr w:type="gramStart"/>
      <w:r>
        <w:t>11:or</w:t>
      </w:r>
      <w:proofErr w:type="gramEnd"/>
      <w:r>
        <w:t xml:space="preserve"> kommer få vara med och spela, men de som ej spelat U14 kommer få mindre speltid, de som är födda -10 som ej har dispens neråt kommer inte kunna få spela men de får gärna vara med under dagen i båset tillsammans med resterande lag. (Tillhörande U15/U14 truppen)</w:t>
      </w:r>
    </w:p>
    <w:p w14:paraId="0DD83564" w14:textId="548AE7C2" w:rsidR="00E01C45" w:rsidRPr="00E01C45" w:rsidRDefault="00E01C45" w:rsidP="00E01C45">
      <w:pPr>
        <w:pStyle w:val="Liststycke"/>
        <w:rPr>
          <w:b/>
          <w:bCs/>
        </w:rPr>
      </w:pPr>
      <w:r w:rsidRPr="00E01C45">
        <w:rPr>
          <w:b/>
          <w:bCs/>
        </w:rPr>
        <w:t>Anmälda lag är:</w:t>
      </w:r>
    </w:p>
    <w:p w14:paraId="7B2C569E" w14:textId="22C7F72D" w:rsidR="00E01C45" w:rsidRDefault="00E01C45" w:rsidP="00E01C45">
      <w:pPr>
        <w:pStyle w:val="Liststycke"/>
      </w:pPr>
      <w:r>
        <w:t>Skillingaryd</w:t>
      </w:r>
    </w:p>
    <w:p w14:paraId="0FA03255" w14:textId="76080029" w:rsidR="00E01C45" w:rsidRDefault="00E01C45" w:rsidP="00E01C45">
      <w:pPr>
        <w:pStyle w:val="Liststycke"/>
      </w:pPr>
      <w:r>
        <w:t>Motala</w:t>
      </w:r>
    </w:p>
    <w:p w14:paraId="5D9FB842" w14:textId="4F246A41" w:rsidR="00E01C45" w:rsidRDefault="00E01C45" w:rsidP="00E01C45">
      <w:pPr>
        <w:pStyle w:val="Liststycke"/>
      </w:pPr>
      <w:r>
        <w:t>Vita Hästen</w:t>
      </w:r>
    </w:p>
    <w:p w14:paraId="6EF9F585" w14:textId="77777777" w:rsidR="00CF1437" w:rsidRDefault="00E01C45" w:rsidP="00CF1437">
      <w:pPr>
        <w:pStyle w:val="Liststycke"/>
      </w:pPr>
      <w:r>
        <w:t>Örebro Ungdom</w:t>
      </w:r>
    </w:p>
    <w:p w14:paraId="4B803D87" w14:textId="77777777" w:rsidR="00CF1437" w:rsidRDefault="00CF1437" w:rsidP="00CF1437">
      <w:pPr>
        <w:pStyle w:val="Liststycke"/>
      </w:pPr>
    </w:p>
    <w:p w14:paraId="2692B475" w14:textId="0DC2B7A8" w:rsidR="00E01C45" w:rsidRDefault="00E01C45" w:rsidP="00CF1437">
      <w:pPr>
        <w:pStyle w:val="Liststycke"/>
        <w:numPr>
          <w:ilvl w:val="0"/>
          <w:numId w:val="1"/>
        </w:numPr>
      </w:pPr>
      <w:r>
        <w:t xml:space="preserve">Vi vill att man ser sig om efter sponsorer som kan tänka sig sponsra till prisbordet, då vi kommer sälja lotter under cupen istället för puckkastning. Arbetsschema för dagen är klart, och ligger upplagt under en </w:t>
      </w:r>
      <w:proofErr w:type="gramStart"/>
      <w:r>
        <w:t>dokument mapp</w:t>
      </w:r>
      <w:proofErr w:type="gramEnd"/>
      <w:r>
        <w:t xml:space="preserve"> som heter Hallsberg Hockey Games 2026. </w:t>
      </w:r>
    </w:p>
    <w:p w14:paraId="778DA1CF" w14:textId="77777777" w:rsidR="00E01C45" w:rsidRDefault="00E01C45" w:rsidP="00E01C45"/>
    <w:p w14:paraId="43B4224F" w14:textId="17A2F953" w:rsidR="00E01C45" w:rsidRDefault="00E01C45" w:rsidP="00CF1437">
      <w:pPr>
        <w:pStyle w:val="Liststycke"/>
        <w:numPr>
          <w:ilvl w:val="0"/>
          <w:numId w:val="1"/>
        </w:numPr>
      </w:pPr>
      <w:r>
        <w:t xml:space="preserve">U14 är anmälda till en cup i Mariestad, Ica Oxen Cup. Den går av stapeln den </w:t>
      </w:r>
      <w:proofErr w:type="gramStart"/>
      <w:r>
        <w:t>11-12</w:t>
      </w:r>
      <w:proofErr w:type="gramEnd"/>
      <w:r>
        <w:t xml:space="preserve"> april, och killarna kommer bo på Waterside </w:t>
      </w:r>
      <w:proofErr w:type="spellStart"/>
      <w:r>
        <w:t>Hotel</w:t>
      </w:r>
      <w:proofErr w:type="spellEnd"/>
      <w:r>
        <w:t xml:space="preserve"> i Mariestad, detta har Sanna bokat och de kommer bo två och två, detsamma gäller ledarna.</w:t>
      </w:r>
    </w:p>
    <w:p w14:paraId="57CCF871" w14:textId="5216838B" w:rsidR="00E01C45" w:rsidRDefault="00E01C45" w:rsidP="00E01C45">
      <w:pPr>
        <w:ind w:left="720"/>
        <w:rPr>
          <w:b/>
          <w:bCs/>
        </w:rPr>
      </w:pPr>
      <w:r w:rsidRPr="00E01C45">
        <w:rPr>
          <w:b/>
          <w:bCs/>
        </w:rPr>
        <w:t xml:space="preserve">Tips till föräldrar som vill åka med och heja, är att boka på samma hotell. Går att boka redan nu, med betalning på plats samt med reservation för avbokning. Kul om vi alla bor på samma ställe, så vi kan gå samlad trupp till matcherna. </w:t>
      </w:r>
    </w:p>
    <w:p w14:paraId="496D794C" w14:textId="77777777" w:rsidR="00E01C45" w:rsidRDefault="00E01C45" w:rsidP="00E01C45">
      <w:pPr>
        <w:ind w:left="720"/>
        <w:rPr>
          <w:b/>
          <w:bCs/>
        </w:rPr>
      </w:pPr>
    </w:p>
    <w:p w14:paraId="4BD8DC3C" w14:textId="77777777" w:rsidR="00E01C45" w:rsidRDefault="00E01C45" w:rsidP="00E01C45">
      <w:pPr>
        <w:ind w:left="720"/>
        <w:rPr>
          <w:b/>
          <w:bCs/>
        </w:rPr>
      </w:pPr>
    </w:p>
    <w:p w14:paraId="7B787857" w14:textId="0E51D53E" w:rsidR="00E01C45" w:rsidRPr="00E01C45" w:rsidRDefault="00E01C45" w:rsidP="00E01C45">
      <w:pPr>
        <w:pStyle w:val="Liststycke"/>
        <w:numPr>
          <w:ilvl w:val="0"/>
          <w:numId w:val="1"/>
        </w:numPr>
      </w:pPr>
      <w:r w:rsidRPr="00E01C45">
        <w:t xml:space="preserve">U15 kollar vi fortfarande på cup, men lutar åt favorit i repris med Ulricehamn som går av stapeln </w:t>
      </w:r>
      <w:proofErr w:type="gramStart"/>
      <w:r w:rsidRPr="00E01C45">
        <w:t>27-29</w:t>
      </w:r>
      <w:proofErr w:type="gramEnd"/>
      <w:r w:rsidRPr="00E01C45">
        <w:t xml:space="preserve"> mars, vilket kommer betyda att killarna kommer behöva ta ledigt denna dag samt medföljande föräldrar alt. om vi kan få till en samåkning. </w:t>
      </w:r>
    </w:p>
    <w:p w14:paraId="4825A158" w14:textId="3F59C015" w:rsidR="00E01C45" w:rsidRDefault="00E01C45" w:rsidP="00E01C45">
      <w:pPr>
        <w:pStyle w:val="Liststycke"/>
        <w:rPr>
          <w:b/>
          <w:bCs/>
        </w:rPr>
      </w:pPr>
      <w:r>
        <w:rPr>
          <w:b/>
          <w:bCs/>
        </w:rPr>
        <w:t xml:space="preserve">Tips även där, gå in och boka Lassalyckan, med betalning på plats och fri avbokning så ni är säkrade ett hotellrum. Laget kommer denna cup bo på skola. </w:t>
      </w:r>
    </w:p>
    <w:p w14:paraId="0FCF5278" w14:textId="352F9F61" w:rsidR="00E01C45" w:rsidRDefault="00E01C45" w:rsidP="00E01C45">
      <w:pPr>
        <w:pStyle w:val="Liststycke"/>
        <w:rPr>
          <w:b/>
          <w:bCs/>
        </w:rPr>
      </w:pPr>
      <w:r>
        <w:rPr>
          <w:b/>
          <w:bCs/>
        </w:rPr>
        <w:t xml:space="preserve">Jag har mejlat restaurangen som vi åt på förra året på fredag kvällen, för att se om vi kan få samma upplägg som då. Återkommer om det blir aktuellt. </w:t>
      </w:r>
    </w:p>
    <w:p w14:paraId="0D33BA69" w14:textId="77777777" w:rsidR="00E01C45" w:rsidRDefault="00E01C45" w:rsidP="00E01C45">
      <w:pPr>
        <w:pStyle w:val="Liststycke"/>
        <w:rPr>
          <w:b/>
          <w:bCs/>
        </w:rPr>
      </w:pPr>
    </w:p>
    <w:p w14:paraId="02439288" w14:textId="7169F727" w:rsidR="00E01C45" w:rsidRPr="00CF1437" w:rsidRDefault="00E01C45" w:rsidP="00E01C45">
      <w:pPr>
        <w:pStyle w:val="Liststycke"/>
        <w:numPr>
          <w:ilvl w:val="0"/>
          <w:numId w:val="1"/>
        </w:numPr>
      </w:pPr>
      <w:r w:rsidRPr="00CF1437">
        <w:t xml:space="preserve">Som </w:t>
      </w:r>
      <w:r w:rsidR="00CF1437" w:rsidRPr="00CF1437">
        <w:t>avslutning</w:t>
      </w:r>
      <w:r w:rsidRPr="00CF1437">
        <w:t xml:space="preserve"> på säsong 25/26 så har vi tänkt en föräldra</w:t>
      </w:r>
      <w:r w:rsidR="00CF1437">
        <w:t>r</w:t>
      </w:r>
      <w:r w:rsidRPr="00CF1437">
        <w:t xml:space="preserve">/barn match innan isen tas bort och sedan i början </w:t>
      </w:r>
      <w:r w:rsidR="00CF1437" w:rsidRPr="00CF1437">
        <w:t xml:space="preserve">av maj åka med laget till </w:t>
      </w:r>
      <w:proofErr w:type="spellStart"/>
      <w:r w:rsidR="00CF1437" w:rsidRPr="00CF1437">
        <w:t>Ösjönäs</w:t>
      </w:r>
      <w:proofErr w:type="spellEnd"/>
      <w:r w:rsidR="00CF1437" w:rsidRPr="00CF1437">
        <w:t>, för övernattning</w:t>
      </w:r>
      <w:r w:rsidR="00CF1437">
        <w:t xml:space="preserve"> + höghöjdsbana. </w:t>
      </w:r>
    </w:p>
    <w:sectPr w:rsidR="00E01C45" w:rsidRPr="00CF1437" w:rsidSect="0065039D">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925AA"/>
    <w:multiLevelType w:val="hybridMultilevel"/>
    <w:tmpl w:val="334E8C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1408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45"/>
    <w:rsid w:val="000520E6"/>
    <w:rsid w:val="0065039D"/>
    <w:rsid w:val="008F5170"/>
    <w:rsid w:val="00B71558"/>
    <w:rsid w:val="00CF1437"/>
    <w:rsid w:val="00E01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A8FC"/>
  <w15:chartTrackingRefBased/>
  <w15:docId w15:val="{B3D512C4-C7D8-45A5-9076-630D2FEB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s="Times New Roman"/>
      <w:sz w:val="24"/>
    </w:rPr>
  </w:style>
  <w:style w:type="paragraph" w:styleId="Rubrik1">
    <w:name w:val="heading 1"/>
    <w:basedOn w:val="Normal"/>
    <w:next w:val="Normal"/>
    <w:link w:val="Rubrik1Char"/>
    <w:uiPriority w:val="9"/>
    <w:qFormat/>
    <w:rsid w:val="00E01C45"/>
    <w:pPr>
      <w:keepNext/>
      <w:keepLines/>
      <w:spacing w:before="360" w:after="80"/>
      <w:outlineLvl w:val="0"/>
    </w:pPr>
    <w:rPr>
      <w:rFonts w:asciiTheme="majorHAnsi" w:eastAsiaTheme="majorEastAsia" w:hAnsiTheme="majorHAnsi" w:cstheme="majorBidi"/>
      <w:color w:val="104373" w:themeColor="accent1" w:themeShade="BF"/>
      <w:sz w:val="40"/>
      <w:szCs w:val="40"/>
    </w:rPr>
  </w:style>
  <w:style w:type="paragraph" w:styleId="Rubrik2">
    <w:name w:val="heading 2"/>
    <w:basedOn w:val="Normal"/>
    <w:next w:val="Normal"/>
    <w:link w:val="Rubrik2Char"/>
    <w:uiPriority w:val="9"/>
    <w:semiHidden/>
    <w:unhideWhenUsed/>
    <w:qFormat/>
    <w:rsid w:val="00E01C45"/>
    <w:pPr>
      <w:keepNext/>
      <w:keepLines/>
      <w:spacing w:before="160" w:after="80"/>
      <w:outlineLvl w:val="1"/>
    </w:pPr>
    <w:rPr>
      <w:rFonts w:asciiTheme="majorHAnsi" w:eastAsiaTheme="majorEastAsia" w:hAnsiTheme="majorHAnsi" w:cstheme="majorBidi"/>
      <w:color w:val="104373" w:themeColor="accent1" w:themeShade="BF"/>
      <w:sz w:val="32"/>
      <w:szCs w:val="32"/>
    </w:rPr>
  </w:style>
  <w:style w:type="paragraph" w:styleId="Rubrik3">
    <w:name w:val="heading 3"/>
    <w:basedOn w:val="Normal"/>
    <w:next w:val="Normal"/>
    <w:link w:val="Rubrik3Char"/>
    <w:uiPriority w:val="9"/>
    <w:semiHidden/>
    <w:unhideWhenUsed/>
    <w:qFormat/>
    <w:rsid w:val="00E01C45"/>
    <w:pPr>
      <w:keepNext/>
      <w:keepLines/>
      <w:spacing w:before="160" w:after="80"/>
      <w:outlineLvl w:val="2"/>
    </w:pPr>
    <w:rPr>
      <w:rFonts w:asciiTheme="minorHAnsi" w:eastAsiaTheme="majorEastAsia" w:hAnsiTheme="minorHAnsi" w:cstheme="majorBidi"/>
      <w:color w:val="104373" w:themeColor="accent1" w:themeShade="BF"/>
      <w:sz w:val="28"/>
      <w:szCs w:val="28"/>
    </w:rPr>
  </w:style>
  <w:style w:type="paragraph" w:styleId="Rubrik4">
    <w:name w:val="heading 4"/>
    <w:basedOn w:val="Normal"/>
    <w:next w:val="Normal"/>
    <w:link w:val="Rubrik4Char"/>
    <w:uiPriority w:val="9"/>
    <w:semiHidden/>
    <w:unhideWhenUsed/>
    <w:qFormat/>
    <w:rsid w:val="00E01C45"/>
    <w:pPr>
      <w:keepNext/>
      <w:keepLines/>
      <w:spacing w:before="80" w:after="40"/>
      <w:outlineLvl w:val="3"/>
    </w:pPr>
    <w:rPr>
      <w:rFonts w:asciiTheme="minorHAnsi" w:eastAsiaTheme="majorEastAsia" w:hAnsiTheme="minorHAnsi" w:cstheme="majorBidi"/>
      <w:i/>
      <w:iCs/>
      <w:color w:val="104373" w:themeColor="accent1" w:themeShade="BF"/>
    </w:rPr>
  </w:style>
  <w:style w:type="paragraph" w:styleId="Rubrik5">
    <w:name w:val="heading 5"/>
    <w:basedOn w:val="Normal"/>
    <w:next w:val="Normal"/>
    <w:link w:val="Rubrik5Char"/>
    <w:uiPriority w:val="9"/>
    <w:semiHidden/>
    <w:unhideWhenUsed/>
    <w:qFormat/>
    <w:rsid w:val="00E01C45"/>
    <w:pPr>
      <w:keepNext/>
      <w:keepLines/>
      <w:spacing w:before="80" w:after="40"/>
      <w:outlineLvl w:val="4"/>
    </w:pPr>
    <w:rPr>
      <w:rFonts w:asciiTheme="minorHAnsi" w:eastAsiaTheme="majorEastAsia" w:hAnsiTheme="minorHAnsi" w:cstheme="majorBidi"/>
      <w:color w:val="104373" w:themeColor="accent1" w:themeShade="BF"/>
    </w:rPr>
  </w:style>
  <w:style w:type="paragraph" w:styleId="Rubrik6">
    <w:name w:val="heading 6"/>
    <w:basedOn w:val="Normal"/>
    <w:next w:val="Normal"/>
    <w:link w:val="Rubrik6Char"/>
    <w:uiPriority w:val="9"/>
    <w:semiHidden/>
    <w:unhideWhenUsed/>
    <w:qFormat/>
    <w:rsid w:val="00E01C45"/>
    <w:pPr>
      <w:keepNext/>
      <w:keepLines/>
      <w:spacing w:before="40"/>
      <w:outlineLvl w:val="5"/>
    </w:pPr>
    <w:rPr>
      <w:rFonts w:asciiTheme="minorHAnsi" w:eastAsiaTheme="majorEastAsia" w:hAnsiTheme="minorHAnsi" w:cstheme="majorBidi"/>
      <w:i/>
      <w:iCs/>
      <w:color w:val="6F6F6F" w:themeColor="text1" w:themeTint="A6"/>
    </w:rPr>
  </w:style>
  <w:style w:type="paragraph" w:styleId="Rubrik7">
    <w:name w:val="heading 7"/>
    <w:basedOn w:val="Normal"/>
    <w:next w:val="Normal"/>
    <w:link w:val="Rubrik7Char"/>
    <w:uiPriority w:val="9"/>
    <w:semiHidden/>
    <w:unhideWhenUsed/>
    <w:qFormat/>
    <w:rsid w:val="00E01C45"/>
    <w:pPr>
      <w:keepNext/>
      <w:keepLines/>
      <w:spacing w:before="40"/>
      <w:outlineLvl w:val="6"/>
    </w:pPr>
    <w:rPr>
      <w:rFonts w:asciiTheme="minorHAnsi" w:eastAsiaTheme="majorEastAsia" w:hAnsiTheme="minorHAnsi" w:cstheme="majorBidi"/>
      <w:color w:val="6F6F6F" w:themeColor="text1" w:themeTint="A6"/>
    </w:rPr>
  </w:style>
  <w:style w:type="paragraph" w:styleId="Rubrik8">
    <w:name w:val="heading 8"/>
    <w:basedOn w:val="Normal"/>
    <w:next w:val="Normal"/>
    <w:link w:val="Rubrik8Char"/>
    <w:uiPriority w:val="9"/>
    <w:semiHidden/>
    <w:unhideWhenUsed/>
    <w:qFormat/>
    <w:rsid w:val="00E01C45"/>
    <w:pPr>
      <w:keepNext/>
      <w:keepLines/>
      <w:outlineLvl w:val="7"/>
    </w:pPr>
    <w:rPr>
      <w:rFonts w:asciiTheme="minorHAnsi" w:eastAsiaTheme="majorEastAsia" w:hAnsiTheme="minorHAnsi" w:cstheme="majorBidi"/>
      <w:i/>
      <w:iCs/>
      <w:color w:val="434343" w:themeColor="text1" w:themeTint="D8"/>
    </w:rPr>
  </w:style>
  <w:style w:type="paragraph" w:styleId="Rubrik9">
    <w:name w:val="heading 9"/>
    <w:basedOn w:val="Normal"/>
    <w:next w:val="Normal"/>
    <w:link w:val="Rubrik9Char"/>
    <w:uiPriority w:val="9"/>
    <w:semiHidden/>
    <w:unhideWhenUsed/>
    <w:qFormat/>
    <w:rsid w:val="00E01C45"/>
    <w:pPr>
      <w:keepNext/>
      <w:keepLines/>
      <w:outlineLvl w:val="8"/>
    </w:pPr>
    <w:rPr>
      <w:rFonts w:asciiTheme="minorHAnsi" w:eastAsiaTheme="majorEastAsia" w:hAnsiTheme="minorHAnsi" w:cstheme="majorBidi"/>
      <w:color w:val="434343"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01C45"/>
    <w:rPr>
      <w:rFonts w:asciiTheme="majorHAnsi" w:eastAsiaTheme="majorEastAsia" w:hAnsiTheme="majorHAnsi" w:cstheme="majorBidi"/>
      <w:color w:val="104373" w:themeColor="accent1" w:themeShade="BF"/>
      <w:sz w:val="40"/>
      <w:szCs w:val="40"/>
    </w:rPr>
  </w:style>
  <w:style w:type="character" w:customStyle="1" w:styleId="Rubrik2Char">
    <w:name w:val="Rubrik 2 Char"/>
    <w:basedOn w:val="Standardstycketeckensnitt"/>
    <w:link w:val="Rubrik2"/>
    <w:uiPriority w:val="9"/>
    <w:semiHidden/>
    <w:rsid w:val="00E01C45"/>
    <w:rPr>
      <w:rFonts w:asciiTheme="majorHAnsi" w:eastAsiaTheme="majorEastAsia" w:hAnsiTheme="majorHAnsi" w:cstheme="majorBidi"/>
      <w:color w:val="104373" w:themeColor="accent1" w:themeShade="BF"/>
      <w:sz w:val="32"/>
      <w:szCs w:val="32"/>
    </w:rPr>
  </w:style>
  <w:style w:type="character" w:customStyle="1" w:styleId="Rubrik3Char">
    <w:name w:val="Rubrik 3 Char"/>
    <w:basedOn w:val="Standardstycketeckensnitt"/>
    <w:link w:val="Rubrik3"/>
    <w:uiPriority w:val="9"/>
    <w:semiHidden/>
    <w:rsid w:val="00E01C45"/>
    <w:rPr>
      <w:rFonts w:eastAsiaTheme="majorEastAsia" w:cstheme="majorBidi"/>
      <w:color w:val="104373" w:themeColor="accent1" w:themeShade="BF"/>
      <w:sz w:val="28"/>
      <w:szCs w:val="28"/>
    </w:rPr>
  </w:style>
  <w:style w:type="character" w:customStyle="1" w:styleId="Rubrik4Char">
    <w:name w:val="Rubrik 4 Char"/>
    <w:basedOn w:val="Standardstycketeckensnitt"/>
    <w:link w:val="Rubrik4"/>
    <w:uiPriority w:val="9"/>
    <w:semiHidden/>
    <w:rsid w:val="00E01C45"/>
    <w:rPr>
      <w:rFonts w:eastAsiaTheme="majorEastAsia" w:cstheme="majorBidi"/>
      <w:i/>
      <w:iCs/>
      <w:color w:val="104373" w:themeColor="accent1" w:themeShade="BF"/>
      <w:sz w:val="24"/>
    </w:rPr>
  </w:style>
  <w:style w:type="character" w:customStyle="1" w:styleId="Rubrik5Char">
    <w:name w:val="Rubrik 5 Char"/>
    <w:basedOn w:val="Standardstycketeckensnitt"/>
    <w:link w:val="Rubrik5"/>
    <w:uiPriority w:val="9"/>
    <w:semiHidden/>
    <w:rsid w:val="00E01C45"/>
    <w:rPr>
      <w:rFonts w:eastAsiaTheme="majorEastAsia" w:cstheme="majorBidi"/>
      <w:color w:val="104373" w:themeColor="accent1" w:themeShade="BF"/>
      <w:sz w:val="24"/>
    </w:rPr>
  </w:style>
  <w:style w:type="character" w:customStyle="1" w:styleId="Rubrik6Char">
    <w:name w:val="Rubrik 6 Char"/>
    <w:basedOn w:val="Standardstycketeckensnitt"/>
    <w:link w:val="Rubrik6"/>
    <w:uiPriority w:val="9"/>
    <w:semiHidden/>
    <w:rsid w:val="00E01C45"/>
    <w:rPr>
      <w:rFonts w:eastAsiaTheme="majorEastAsia" w:cstheme="majorBidi"/>
      <w:i/>
      <w:iCs/>
      <w:color w:val="6F6F6F" w:themeColor="text1" w:themeTint="A6"/>
      <w:sz w:val="24"/>
    </w:rPr>
  </w:style>
  <w:style w:type="character" w:customStyle="1" w:styleId="Rubrik7Char">
    <w:name w:val="Rubrik 7 Char"/>
    <w:basedOn w:val="Standardstycketeckensnitt"/>
    <w:link w:val="Rubrik7"/>
    <w:uiPriority w:val="9"/>
    <w:semiHidden/>
    <w:rsid w:val="00E01C45"/>
    <w:rPr>
      <w:rFonts w:eastAsiaTheme="majorEastAsia" w:cstheme="majorBidi"/>
      <w:color w:val="6F6F6F" w:themeColor="text1" w:themeTint="A6"/>
      <w:sz w:val="24"/>
    </w:rPr>
  </w:style>
  <w:style w:type="character" w:customStyle="1" w:styleId="Rubrik8Char">
    <w:name w:val="Rubrik 8 Char"/>
    <w:basedOn w:val="Standardstycketeckensnitt"/>
    <w:link w:val="Rubrik8"/>
    <w:uiPriority w:val="9"/>
    <w:semiHidden/>
    <w:rsid w:val="00E01C45"/>
    <w:rPr>
      <w:rFonts w:eastAsiaTheme="majorEastAsia" w:cstheme="majorBidi"/>
      <w:i/>
      <w:iCs/>
      <w:color w:val="434343" w:themeColor="text1" w:themeTint="D8"/>
      <w:sz w:val="24"/>
    </w:rPr>
  </w:style>
  <w:style w:type="character" w:customStyle="1" w:styleId="Rubrik9Char">
    <w:name w:val="Rubrik 9 Char"/>
    <w:basedOn w:val="Standardstycketeckensnitt"/>
    <w:link w:val="Rubrik9"/>
    <w:uiPriority w:val="9"/>
    <w:semiHidden/>
    <w:rsid w:val="00E01C45"/>
    <w:rPr>
      <w:rFonts w:eastAsiaTheme="majorEastAsia" w:cstheme="majorBidi"/>
      <w:color w:val="434343" w:themeColor="text1" w:themeTint="D8"/>
      <w:sz w:val="24"/>
    </w:rPr>
  </w:style>
  <w:style w:type="paragraph" w:styleId="Rubrik">
    <w:name w:val="Title"/>
    <w:basedOn w:val="Normal"/>
    <w:next w:val="Normal"/>
    <w:link w:val="RubrikChar"/>
    <w:uiPriority w:val="10"/>
    <w:qFormat/>
    <w:rsid w:val="00E01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01C4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01C45"/>
    <w:pPr>
      <w:numPr>
        <w:ilvl w:val="1"/>
      </w:numPr>
      <w:spacing w:after="160"/>
    </w:pPr>
    <w:rPr>
      <w:rFonts w:asciiTheme="minorHAnsi" w:eastAsiaTheme="majorEastAsia" w:hAnsiTheme="minorHAnsi" w:cstheme="majorBidi"/>
      <w:color w:val="6F6F6F" w:themeColor="text1" w:themeTint="A6"/>
      <w:spacing w:val="15"/>
      <w:sz w:val="28"/>
      <w:szCs w:val="28"/>
    </w:rPr>
  </w:style>
  <w:style w:type="character" w:customStyle="1" w:styleId="UnderrubrikChar">
    <w:name w:val="Underrubrik Char"/>
    <w:basedOn w:val="Standardstycketeckensnitt"/>
    <w:link w:val="Underrubrik"/>
    <w:uiPriority w:val="11"/>
    <w:rsid w:val="00E01C45"/>
    <w:rPr>
      <w:rFonts w:eastAsiaTheme="majorEastAsia" w:cstheme="majorBidi"/>
      <w:color w:val="6F6F6F" w:themeColor="text1" w:themeTint="A6"/>
      <w:spacing w:val="15"/>
      <w:sz w:val="28"/>
      <w:szCs w:val="28"/>
    </w:rPr>
  </w:style>
  <w:style w:type="paragraph" w:styleId="Citat">
    <w:name w:val="Quote"/>
    <w:basedOn w:val="Normal"/>
    <w:next w:val="Normal"/>
    <w:link w:val="CitatChar"/>
    <w:uiPriority w:val="29"/>
    <w:qFormat/>
    <w:rsid w:val="00E01C45"/>
    <w:pPr>
      <w:spacing w:before="160" w:after="160"/>
      <w:jc w:val="center"/>
    </w:pPr>
    <w:rPr>
      <w:i/>
      <w:iCs/>
      <w:color w:val="595959" w:themeColor="text1" w:themeTint="BF"/>
    </w:rPr>
  </w:style>
  <w:style w:type="character" w:customStyle="1" w:styleId="CitatChar">
    <w:name w:val="Citat Char"/>
    <w:basedOn w:val="Standardstycketeckensnitt"/>
    <w:link w:val="Citat"/>
    <w:uiPriority w:val="29"/>
    <w:rsid w:val="00E01C45"/>
    <w:rPr>
      <w:rFonts w:ascii="Times New Roman" w:hAnsi="Times New Roman" w:cs="Times New Roman"/>
      <w:i/>
      <w:iCs/>
      <w:color w:val="595959" w:themeColor="text1" w:themeTint="BF"/>
      <w:sz w:val="24"/>
    </w:rPr>
  </w:style>
  <w:style w:type="paragraph" w:styleId="Liststycke">
    <w:name w:val="List Paragraph"/>
    <w:basedOn w:val="Normal"/>
    <w:uiPriority w:val="34"/>
    <w:qFormat/>
    <w:rsid w:val="00E01C45"/>
    <w:pPr>
      <w:ind w:left="720"/>
      <w:contextualSpacing/>
    </w:pPr>
  </w:style>
  <w:style w:type="character" w:styleId="Starkbetoning">
    <w:name w:val="Intense Emphasis"/>
    <w:basedOn w:val="Standardstycketeckensnitt"/>
    <w:uiPriority w:val="21"/>
    <w:qFormat/>
    <w:rsid w:val="00E01C45"/>
    <w:rPr>
      <w:i/>
      <w:iCs/>
      <w:color w:val="104373" w:themeColor="accent1" w:themeShade="BF"/>
    </w:rPr>
  </w:style>
  <w:style w:type="paragraph" w:styleId="Starktcitat">
    <w:name w:val="Intense Quote"/>
    <w:basedOn w:val="Normal"/>
    <w:next w:val="Normal"/>
    <w:link w:val="StarktcitatChar"/>
    <w:uiPriority w:val="30"/>
    <w:qFormat/>
    <w:rsid w:val="00E01C45"/>
    <w:pPr>
      <w:pBdr>
        <w:top w:val="single" w:sz="4" w:space="10" w:color="104373" w:themeColor="accent1" w:themeShade="BF"/>
        <w:bottom w:val="single" w:sz="4" w:space="10" w:color="104373" w:themeColor="accent1" w:themeShade="BF"/>
      </w:pBdr>
      <w:spacing w:before="360" w:after="360"/>
      <w:ind w:left="864" w:right="864"/>
      <w:jc w:val="center"/>
    </w:pPr>
    <w:rPr>
      <w:i/>
      <w:iCs/>
      <w:color w:val="104373" w:themeColor="accent1" w:themeShade="BF"/>
    </w:rPr>
  </w:style>
  <w:style w:type="character" w:customStyle="1" w:styleId="StarktcitatChar">
    <w:name w:val="Starkt citat Char"/>
    <w:basedOn w:val="Standardstycketeckensnitt"/>
    <w:link w:val="Starktcitat"/>
    <w:uiPriority w:val="30"/>
    <w:rsid w:val="00E01C45"/>
    <w:rPr>
      <w:rFonts w:ascii="Times New Roman" w:hAnsi="Times New Roman" w:cs="Times New Roman"/>
      <w:i/>
      <w:iCs/>
      <w:color w:val="104373" w:themeColor="accent1" w:themeShade="BF"/>
      <w:sz w:val="24"/>
    </w:rPr>
  </w:style>
  <w:style w:type="character" w:styleId="Starkreferens">
    <w:name w:val="Intense Reference"/>
    <w:basedOn w:val="Standardstycketeckensnitt"/>
    <w:uiPriority w:val="32"/>
    <w:qFormat/>
    <w:rsid w:val="00E01C45"/>
    <w:rPr>
      <w:b/>
      <w:bCs/>
      <w:smallCaps/>
      <w:color w:val="10437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1608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Sanna Andersson</cp:lastModifiedBy>
  <cp:revision>1</cp:revision>
  <dcterms:created xsi:type="dcterms:W3CDTF">2025-12-23T11:40:00Z</dcterms:created>
  <dcterms:modified xsi:type="dcterms:W3CDTF">2025-12-23T11:54:00Z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