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A45F2" w14:textId="4815B710" w:rsidR="00C358E1" w:rsidRPr="00C358E1" w:rsidRDefault="00C358E1" w:rsidP="00C358E1">
      <w:pPr>
        <w:spacing w:line="259" w:lineRule="auto"/>
        <w:rPr>
          <w:rFonts w:ascii="Aptos" w:eastAsia="Aptos" w:hAnsi="Aptos" w:cs="Aptos"/>
          <w:b/>
          <w:color w:val="000000"/>
          <w:sz w:val="28"/>
        </w:rPr>
      </w:pPr>
      <w:r w:rsidRPr="00C358E1">
        <w:rPr>
          <w:rFonts w:ascii="Aptos" w:eastAsia="Aptos" w:hAnsi="Aptos" w:cs="Aptos"/>
          <w:b/>
          <w:color w:val="000000"/>
          <w:sz w:val="28"/>
        </w:rPr>
        <w:drawing>
          <wp:inline distT="0" distB="0" distL="0" distR="0" wp14:anchorId="5ED55B3E" wp14:editId="778595BF">
            <wp:extent cx="1605098" cy="1676400"/>
            <wp:effectExtent l="0" t="0" r="0" b="0"/>
            <wp:docPr id="595844668"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10598" cy="1682144"/>
                    </a:xfrm>
                    <a:prstGeom prst="rect">
                      <a:avLst/>
                    </a:prstGeom>
                    <a:noFill/>
                    <a:ln>
                      <a:noFill/>
                    </a:ln>
                  </pic:spPr>
                </pic:pic>
              </a:graphicData>
            </a:graphic>
          </wp:inline>
        </w:drawing>
      </w:r>
    </w:p>
    <w:p w14:paraId="4BB58F19" w14:textId="77777777" w:rsidR="00C358E1" w:rsidRDefault="00C358E1">
      <w:pPr>
        <w:spacing w:line="259" w:lineRule="auto"/>
        <w:rPr>
          <w:rFonts w:ascii="Aptos" w:eastAsia="Aptos" w:hAnsi="Aptos" w:cs="Aptos"/>
          <w:b/>
          <w:color w:val="000000"/>
          <w:sz w:val="28"/>
        </w:rPr>
      </w:pPr>
    </w:p>
    <w:p w14:paraId="290A9C6C" w14:textId="4BEFDB1C" w:rsidR="00421B11" w:rsidRDefault="00D67A65">
      <w:pPr>
        <w:spacing w:line="259" w:lineRule="auto"/>
        <w:rPr>
          <w:rFonts w:ascii="Aptos" w:eastAsia="Aptos" w:hAnsi="Aptos" w:cs="Aptos"/>
          <w:b/>
          <w:color w:val="000000"/>
          <w:sz w:val="28"/>
        </w:rPr>
      </w:pPr>
      <w:r>
        <w:rPr>
          <w:rFonts w:ascii="Aptos" w:eastAsia="Aptos" w:hAnsi="Aptos" w:cs="Aptos"/>
          <w:b/>
          <w:color w:val="000000"/>
          <w:sz w:val="28"/>
        </w:rPr>
        <w:t>Policy vid kontroll av utdrag ur belastningsregistret</w:t>
      </w:r>
    </w:p>
    <w:p w14:paraId="171F9349" w14:textId="77777777" w:rsidR="00421B11" w:rsidRDefault="00D67A65">
      <w:pPr>
        <w:spacing w:line="259" w:lineRule="auto"/>
        <w:rPr>
          <w:rFonts w:ascii="Aptos" w:eastAsia="Aptos" w:hAnsi="Aptos" w:cs="Aptos"/>
          <w:b/>
          <w:color w:val="000000"/>
          <w:sz w:val="28"/>
        </w:rPr>
      </w:pPr>
      <w:r>
        <w:rPr>
          <w:rFonts w:ascii="Aptos" w:eastAsia="Aptos" w:hAnsi="Aptos" w:cs="Aptos"/>
          <w:b/>
          <w:color w:val="000000"/>
          <w:sz w:val="28"/>
        </w:rPr>
        <w:t xml:space="preserve">Skellefteå </w:t>
      </w:r>
      <w:proofErr w:type="spellStart"/>
      <w:r>
        <w:rPr>
          <w:rFonts w:ascii="Aptos" w:eastAsia="Aptos" w:hAnsi="Aptos" w:cs="Aptos"/>
          <w:b/>
          <w:color w:val="000000"/>
          <w:sz w:val="28"/>
        </w:rPr>
        <w:t>Cheerleading</w:t>
      </w:r>
      <w:proofErr w:type="spellEnd"/>
      <w:r>
        <w:rPr>
          <w:rFonts w:ascii="Aptos" w:eastAsia="Aptos" w:hAnsi="Aptos" w:cs="Aptos"/>
          <w:b/>
          <w:color w:val="000000"/>
          <w:sz w:val="28"/>
        </w:rPr>
        <w:t xml:space="preserve"> Athletics</w:t>
      </w:r>
    </w:p>
    <w:p w14:paraId="316205E7" w14:textId="77777777" w:rsidR="00421B11" w:rsidRDefault="00D67A65">
      <w:pPr>
        <w:spacing w:line="259" w:lineRule="auto"/>
        <w:rPr>
          <w:rFonts w:ascii="Aptos" w:eastAsia="Aptos" w:hAnsi="Aptos" w:cs="Aptos"/>
          <w:sz w:val="22"/>
        </w:rPr>
      </w:pPr>
      <w:r>
        <w:rPr>
          <w:rFonts w:ascii="Aptos" w:eastAsia="Aptos" w:hAnsi="Aptos" w:cs="Aptos"/>
          <w:sz w:val="22"/>
        </w:rPr>
        <w:t xml:space="preserve">Utdrag från </w:t>
      </w:r>
      <w:proofErr w:type="gramStart"/>
      <w:r>
        <w:rPr>
          <w:rFonts w:ascii="Aptos" w:eastAsia="Aptos" w:hAnsi="Aptos" w:cs="Aptos"/>
          <w:sz w:val="22"/>
        </w:rPr>
        <w:t>SCFs</w:t>
      </w:r>
      <w:proofErr w:type="gramEnd"/>
      <w:r>
        <w:rPr>
          <w:rFonts w:ascii="Aptos" w:eastAsia="Aptos" w:hAnsi="Aptos" w:cs="Aptos"/>
          <w:sz w:val="22"/>
        </w:rPr>
        <w:t xml:space="preserve"> uppförandekod</w:t>
      </w:r>
    </w:p>
    <w:p w14:paraId="1889331B" w14:textId="77777777" w:rsidR="00421B11" w:rsidRDefault="00D67A65">
      <w:pPr>
        <w:spacing w:line="259" w:lineRule="auto"/>
        <w:rPr>
          <w:rFonts w:ascii="Aptos" w:eastAsia="Aptos" w:hAnsi="Aptos" w:cs="Aptos"/>
          <w:sz w:val="22"/>
        </w:rPr>
      </w:pPr>
      <w:r>
        <w:rPr>
          <w:rFonts w:ascii="Aptos" w:eastAsia="Aptos" w:hAnsi="Aptos" w:cs="Aptos"/>
          <w:sz w:val="22"/>
        </w:rPr>
        <w:t xml:space="preserve">”Svenska </w:t>
      </w:r>
      <w:proofErr w:type="spellStart"/>
      <w:r>
        <w:rPr>
          <w:rFonts w:ascii="Aptos" w:eastAsia="Aptos" w:hAnsi="Aptos" w:cs="Aptos"/>
          <w:sz w:val="22"/>
        </w:rPr>
        <w:t>Cheerleadingförbundet</w:t>
      </w:r>
      <w:proofErr w:type="spellEnd"/>
      <w:r>
        <w:rPr>
          <w:rFonts w:ascii="Aptos" w:eastAsia="Aptos" w:hAnsi="Aptos" w:cs="Aptos"/>
          <w:sz w:val="22"/>
        </w:rPr>
        <w:t xml:space="preserve"> och medlemsföreningar begär som rutin in ett begränsat utdrag* från belastningsregistret för alla som kommer i kontakt med barn och ungdomar i </w:t>
      </w:r>
      <w:proofErr w:type="spellStart"/>
      <w:r>
        <w:rPr>
          <w:rFonts w:ascii="Aptos" w:eastAsia="Aptos" w:hAnsi="Aptos" w:cs="Aptos"/>
          <w:sz w:val="22"/>
        </w:rPr>
        <w:t>cheerleadingverksamhet</w:t>
      </w:r>
      <w:proofErr w:type="spellEnd"/>
      <w:r>
        <w:rPr>
          <w:rFonts w:ascii="Aptos" w:eastAsia="Aptos" w:hAnsi="Aptos" w:cs="Aptos"/>
          <w:sz w:val="22"/>
        </w:rPr>
        <w:t xml:space="preserve">. </w:t>
      </w:r>
    </w:p>
    <w:p w14:paraId="627A5186" w14:textId="77777777" w:rsidR="00421B11" w:rsidRDefault="00D67A65">
      <w:pPr>
        <w:spacing w:line="259" w:lineRule="auto"/>
        <w:rPr>
          <w:rFonts w:ascii="Aptos" w:eastAsia="Aptos" w:hAnsi="Aptos" w:cs="Aptos"/>
          <w:sz w:val="22"/>
        </w:rPr>
      </w:pPr>
      <w:r>
        <w:rPr>
          <w:rFonts w:ascii="Aptos" w:eastAsia="Aptos" w:hAnsi="Aptos" w:cs="Aptos"/>
          <w:sz w:val="22"/>
        </w:rPr>
        <w:t xml:space="preserve">Det betyder att du som ledare har ett ansvar att visa upp ditt utdrag för din förening. Kontroll av registerutdrag ska alltid ske vid nytillsättningar. Därefter kontrolleras registerutdrag efter föreningens beslutade policy, till exempel varje eller vartannat år. </w:t>
      </w:r>
    </w:p>
    <w:p w14:paraId="09965CCC" w14:textId="77777777" w:rsidR="00421B11" w:rsidRDefault="00D67A65">
      <w:pPr>
        <w:spacing w:line="259" w:lineRule="auto"/>
        <w:rPr>
          <w:rFonts w:ascii="Aptos" w:eastAsia="Aptos" w:hAnsi="Aptos" w:cs="Aptos"/>
          <w:sz w:val="22"/>
        </w:rPr>
      </w:pPr>
      <w:r>
        <w:rPr>
          <w:rFonts w:ascii="Aptos" w:eastAsia="Aptos" w:hAnsi="Aptos" w:cs="Aptos"/>
          <w:sz w:val="22"/>
        </w:rPr>
        <w:t>Föreningar beslutar själva hur de hanterar en person som blivit dömd. Vår rekommendation är att dessa personer inte anses lämpliga att få ett förtroendeuppdrag.</w:t>
      </w:r>
    </w:p>
    <w:p w14:paraId="6872ACCA" w14:textId="77777777" w:rsidR="00421B11" w:rsidRDefault="00D67A65">
      <w:pPr>
        <w:spacing w:line="259" w:lineRule="auto"/>
        <w:rPr>
          <w:rFonts w:ascii="Aptos" w:eastAsia="Aptos" w:hAnsi="Aptos" w:cs="Aptos"/>
          <w:sz w:val="22"/>
        </w:rPr>
      </w:pPr>
      <w:r>
        <w:rPr>
          <w:rFonts w:ascii="Aptos" w:eastAsia="Aptos" w:hAnsi="Aptos" w:cs="Aptos"/>
          <w:sz w:val="22"/>
        </w:rPr>
        <w:t xml:space="preserve"> Utdrag ur belastningsregistret måste personen själv beställa från polisen och sedan visa upp för ansvarig i sin förening. Förening får ej behålla utdrag, det ska enbart visas upp.”</w:t>
      </w:r>
    </w:p>
    <w:p w14:paraId="125BA172" w14:textId="77777777" w:rsidR="00421B11" w:rsidRDefault="00D67A65">
      <w:pPr>
        <w:spacing w:line="259" w:lineRule="auto"/>
        <w:rPr>
          <w:rFonts w:ascii="Aptos" w:eastAsia="Aptos" w:hAnsi="Aptos" w:cs="Aptos"/>
          <w:b/>
          <w:color w:val="000000"/>
          <w:sz w:val="22"/>
        </w:rPr>
      </w:pPr>
      <w:r>
        <w:rPr>
          <w:rFonts w:ascii="Aptos" w:eastAsia="Aptos" w:hAnsi="Aptos" w:cs="Aptos"/>
          <w:b/>
          <w:color w:val="000000"/>
          <w:sz w:val="22"/>
        </w:rPr>
        <w:t>Syfte</w:t>
      </w:r>
    </w:p>
    <w:p w14:paraId="604D40A5" w14:textId="77777777" w:rsidR="00421B11" w:rsidRDefault="00D67A65">
      <w:pPr>
        <w:spacing w:line="259" w:lineRule="auto"/>
        <w:rPr>
          <w:rFonts w:ascii="Aptos" w:eastAsia="Aptos" w:hAnsi="Aptos" w:cs="Aptos"/>
          <w:sz w:val="22"/>
        </w:rPr>
      </w:pPr>
      <w:r>
        <w:rPr>
          <w:rFonts w:ascii="Aptos" w:eastAsia="Aptos" w:hAnsi="Aptos" w:cs="Aptos"/>
          <w:sz w:val="22"/>
        </w:rPr>
        <w:t>Föreningen begär att registerutdrag ska uppvisas av alla som kommer i kontakt med barn och ungdomar i vår verksamhet, både aktiva och unga tränare. Det innebär att våra egna tränare, externa tränare, styrelse, funktionärer/volontärer som kommer i kontakt med våra aktiva vid evenemang samt hjälpföräldrar vid tävlings- eller träningsresor ska uppvisa registerutdrag.</w:t>
      </w:r>
    </w:p>
    <w:p w14:paraId="0EB5D68E" w14:textId="77777777" w:rsidR="00421B11" w:rsidRDefault="00D67A65">
      <w:pPr>
        <w:spacing w:line="259" w:lineRule="auto"/>
        <w:rPr>
          <w:rFonts w:ascii="Aptos" w:eastAsia="Aptos" w:hAnsi="Aptos" w:cs="Aptos"/>
          <w:sz w:val="22"/>
        </w:rPr>
      </w:pPr>
      <w:r>
        <w:rPr>
          <w:rFonts w:ascii="Aptos" w:eastAsia="Aptos" w:hAnsi="Aptos" w:cs="Aptos"/>
          <w:sz w:val="22"/>
        </w:rPr>
        <w:t xml:space="preserve">Kontrollen av utdragen är en förebyggande åtgärd som tillsammans med andra insatser ökar tryggheten i vår förening.  Ytterligare information om hur Svensk </w:t>
      </w:r>
      <w:proofErr w:type="spellStart"/>
      <w:r>
        <w:rPr>
          <w:rFonts w:ascii="Aptos" w:eastAsia="Aptos" w:hAnsi="Aptos" w:cs="Aptos"/>
          <w:sz w:val="22"/>
        </w:rPr>
        <w:t>cheerleading</w:t>
      </w:r>
      <w:proofErr w:type="spellEnd"/>
      <w:r>
        <w:rPr>
          <w:rFonts w:ascii="Aptos" w:eastAsia="Aptos" w:hAnsi="Aptos" w:cs="Aptos"/>
          <w:sz w:val="22"/>
        </w:rPr>
        <w:t xml:space="preserve"> arbetar med att skapa trygga idrottsmiljöer kan man läsa på Svenska </w:t>
      </w:r>
      <w:proofErr w:type="spellStart"/>
      <w:r>
        <w:rPr>
          <w:rFonts w:ascii="Aptos" w:eastAsia="Aptos" w:hAnsi="Aptos" w:cs="Aptos"/>
          <w:sz w:val="22"/>
        </w:rPr>
        <w:t>Cheerleadingförbundets</w:t>
      </w:r>
      <w:proofErr w:type="spellEnd"/>
      <w:r>
        <w:rPr>
          <w:rFonts w:ascii="Aptos" w:eastAsia="Aptos" w:hAnsi="Aptos" w:cs="Aptos"/>
          <w:sz w:val="22"/>
        </w:rPr>
        <w:t xml:space="preserve"> hemsida.  </w:t>
      </w:r>
    </w:p>
    <w:p w14:paraId="70F4CC8A" w14:textId="77777777" w:rsidR="00421B11" w:rsidRDefault="00D67A65">
      <w:pPr>
        <w:spacing w:line="259" w:lineRule="auto"/>
        <w:rPr>
          <w:rFonts w:ascii="Aptos" w:eastAsia="Aptos" w:hAnsi="Aptos" w:cs="Aptos"/>
          <w:b/>
          <w:color w:val="000000"/>
          <w:sz w:val="22"/>
        </w:rPr>
      </w:pPr>
      <w:r>
        <w:rPr>
          <w:rFonts w:ascii="Aptos" w:eastAsia="Aptos" w:hAnsi="Aptos" w:cs="Aptos"/>
          <w:b/>
          <w:color w:val="000000"/>
          <w:sz w:val="22"/>
        </w:rPr>
        <w:t>Ansvarsfördelning</w:t>
      </w:r>
    </w:p>
    <w:p w14:paraId="7A57CADB" w14:textId="77777777" w:rsidR="00421B11" w:rsidRDefault="00D67A65">
      <w:pPr>
        <w:spacing w:line="259" w:lineRule="auto"/>
        <w:rPr>
          <w:rFonts w:ascii="Aptos" w:eastAsia="Aptos" w:hAnsi="Aptos" w:cs="Aptos"/>
          <w:sz w:val="22"/>
        </w:rPr>
      </w:pPr>
      <w:r>
        <w:rPr>
          <w:rFonts w:ascii="Aptos" w:eastAsia="Aptos" w:hAnsi="Aptos" w:cs="Aptos"/>
          <w:sz w:val="22"/>
        </w:rPr>
        <w:t xml:space="preserve">Skellefteå </w:t>
      </w:r>
      <w:proofErr w:type="spellStart"/>
      <w:r>
        <w:rPr>
          <w:rFonts w:ascii="Aptos" w:eastAsia="Aptos" w:hAnsi="Aptos" w:cs="Aptos"/>
          <w:sz w:val="22"/>
        </w:rPr>
        <w:t>Cheerleading</w:t>
      </w:r>
      <w:proofErr w:type="spellEnd"/>
      <w:r>
        <w:rPr>
          <w:rFonts w:ascii="Aptos" w:eastAsia="Aptos" w:hAnsi="Aptos" w:cs="Aptos"/>
          <w:sz w:val="22"/>
        </w:rPr>
        <w:t xml:space="preserve"> Athletics har ansvar för att organisera och genomföra kontroller av begränsade registerutdrag. Det är den enskilde ledaren, funktionären/volontären eller vårdnadshavaren som själv beställer utdraget från polisen och sedan visar upp det för ansvarig i föreningen. </w:t>
      </w:r>
    </w:p>
    <w:p w14:paraId="150E3629" w14:textId="77777777" w:rsidR="00421B11" w:rsidRDefault="00D67A65">
      <w:pPr>
        <w:spacing w:line="259" w:lineRule="auto"/>
        <w:rPr>
          <w:rFonts w:ascii="Aptos" w:eastAsia="Aptos" w:hAnsi="Aptos" w:cs="Aptos"/>
          <w:sz w:val="22"/>
        </w:rPr>
      </w:pPr>
      <w:r>
        <w:rPr>
          <w:rFonts w:ascii="Aptos" w:eastAsia="Aptos" w:hAnsi="Aptos" w:cs="Aptos"/>
          <w:sz w:val="22"/>
        </w:rPr>
        <w:t>Blankett för begäran om utdrag från belastningsregister finns på polisens hemsida.</w:t>
      </w:r>
    </w:p>
    <w:p w14:paraId="5D408D72" w14:textId="77777777" w:rsidR="00421B11" w:rsidRDefault="00D67A65">
      <w:pPr>
        <w:spacing w:line="259" w:lineRule="auto"/>
        <w:rPr>
          <w:rFonts w:ascii="Aptos" w:eastAsia="Aptos" w:hAnsi="Aptos" w:cs="Aptos"/>
          <w:sz w:val="22"/>
        </w:rPr>
      </w:pPr>
      <w:hyperlink r:id="rId5">
        <w:r>
          <w:rPr>
            <w:rFonts w:ascii="Aptos" w:eastAsia="Aptos" w:hAnsi="Aptos" w:cs="Aptos"/>
            <w:color w:val="0000FF"/>
            <w:sz w:val="22"/>
            <w:u w:val="single"/>
          </w:rPr>
          <w:t>https://polisen.se/tjanster-tillstand/belastningsregistret/</w:t>
        </w:r>
      </w:hyperlink>
    </w:p>
    <w:p w14:paraId="107F445B" w14:textId="77777777" w:rsidR="00421B11" w:rsidRDefault="00421B11">
      <w:pPr>
        <w:spacing w:line="259" w:lineRule="auto"/>
        <w:rPr>
          <w:rFonts w:ascii="Aptos" w:eastAsia="Aptos" w:hAnsi="Aptos" w:cs="Aptos"/>
          <w:b/>
          <w:sz w:val="22"/>
        </w:rPr>
      </w:pPr>
    </w:p>
    <w:p w14:paraId="7D6E06C9" w14:textId="77777777" w:rsidR="00421B11" w:rsidRDefault="00D67A65">
      <w:pPr>
        <w:spacing w:line="259" w:lineRule="auto"/>
        <w:rPr>
          <w:rFonts w:ascii="Aptos" w:eastAsia="Aptos" w:hAnsi="Aptos" w:cs="Aptos"/>
          <w:b/>
          <w:color w:val="000000"/>
          <w:sz w:val="22"/>
        </w:rPr>
      </w:pPr>
      <w:r>
        <w:rPr>
          <w:rFonts w:ascii="Aptos" w:eastAsia="Aptos" w:hAnsi="Aptos" w:cs="Aptos"/>
          <w:b/>
          <w:color w:val="000000"/>
          <w:sz w:val="22"/>
        </w:rPr>
        <w:t>Kontroll och dokumentation</w:t>
      </w:r>
    </w:p>
    <w:p w14:paraId="010741E9" w14:textId="77777777" w:rsidR="00421B11" w:rsidRDefault="00D67A65">
      <w:pPr>
        <w:spacing w:line="259" w:lineRule="auto"/>
        <w:rPr>
          <w:rFonts w:ascii="Aptos" w:eastAsia="Aptos" w:hAnsi="Aptos" w:cs="Aptos"/>
          <w:sz w:val="22"/>
        </w:rPr>
      </w:pPr>
      <w:r>
        <w:rPr>
          <w:rFonts w:ascii="Aptos" w:eastAsia="Aptos" w:hAnsi="Aptos" w:cs="Aptos"/>
          <w:sz w:val="22"/>
        </w:rPr>
        <w:t xml:space="preserve">Skellefteå </w:t>
      </w:r>
      <w:proofErr w:type="spellStart"/>
      <w:r>
        <w:rPr>
          <w:rFonts w:ascii="Aptos" w:eastAsia="Aptos" w:hAnsi="Aptos" w:cs="Aptos"/>
          <w:sz w:val="22"/>
        </w:rPr>
        <w:t>Cheerleading</w:t>
      </w:r>
      <w:proofErr w:type="spellEnd"/>
      <w:r>
        <w:rPr>
          <w:rFonts w:ascii="Aptos" w:eastAsia="Aptos" w:hAnsi="Aptos" w:cs="Aptos"/>
          <w:sz w:val="22"/>
        </w:rPr>
        <w:t xml:space="preserve"> ansvarar för att årligen granska och dokumentera att kontrollen gjorts. Kontroll av registerutdrag sker alltid vid </w:t>
      </w:r>
      <w:proofErr w:type="spellStart"/>
      <w:r>
        <w:rPr>
          <w:rFonts w:ascii="Aptos" w:eastAsia="Aptos" w:hAnsi="Aptos" w:cs="Aptos"/>
          <w:sz w:val="22"/>
        </w:rPr>
        <w:t>nytillsättninga</w:t>
      </w:r>
      <w:proofErr w:type="spellEnd"/>
      <w:r>
        <w:rPr>
          <w:rFonts w:ascii="Aptos" w:eastAsia="Aptos" w:hAnsi="Aptos" w:cs="Aptos"/>
          <w:sz w:val="22"/>
        </w:rPr>
        <w:t xml:space="preserve">.  Inga registerutdrag ska arkiveras av föreningen. Detta för att säkerställa personens integritet. </w:t>
      </w:r>
    </w:p>
    <w:p w14:paraId="0E7848E9" w14:textId="77777777" w:rsidR="00421B11" w:rsidRDefault="00421B11">
      <w:pPr>
        <w:spacing w:line="259" w:lineRule="auto"/>
        <w:rPr>
          <w:rFonts w:ascii="Aptos" w:eastAsia="Aptos" w:hAnsi="Aptos" w:cs="Aptos"/>
          <w:sz w:val="22"/>
        </w:rPr>
      </w:pPr>
    </w:p>
    <w:p w14:paraId="3791CE24" w14:textId="01BF96D2" w:rsidR="00421B11" w:rsidRDefault="00D67A65">
      <w:pPr>
        <w:spacing w:line="259" w:lineRule="auto"/>
        <w:rPr>
          <w:rFonts w:ascii="Aptos" w:eastAsia="Aptos" w:hAnsi="Aptos" w:cs="Aptos"/>
          <w:sz w:val="22"/>
        </w:rPr>
      </w:pPr>
      <w:r>
        <w:rPr>
          <w:rFonts w:ascii="Aptos" w:eastAsia="Aptos" w:hAnsi="Aptos" w:cs="Aptos"/>
          <w:sz w:val="22"/>
        </w:rPr>
        <w:t xml:space="preserve">/Styrelsen, Skellefteå </w:t>
      </w:r>
      <w:proofErr w:type="spellStart"/>
      <w:r>
        <w:rPr>
          <w:rFonts w:ascii="Aptos" w:eastAsia="Aptos" w:hAnsi="Aptos" w:cs="Aptos"/>
          <w:sz w:val="22"/>
        </w:rPr>
        <w:t>Cheerleading</w:t>
      </w:r>
      <w:proofErr w:type="spellEnd"/>
      <w:r>
        <w:rPr>
          <w:rFonts w:ascii="Aptos" w:eastAsia="Aptos" w:hAnsi="Aptos" w:cs="Aptos"/>
          <w:sz w:val="22"/>
        </w:rPr>
        <w:t xml:space="preserve"> Athletics, 202</w:t>
      </w:r>
      <w:r w:rsidR="00C358E1">
        <w:rPr>
          <w:rFonts w:ascii="Aptos" w:eastAsia="Aptos" w:hAnsi="Aptos" w:cs="Aptos"/>
          <w:sz w:val="22"/>
        </w:rPr>
        <w:t>6</w:t>
      </w:r>
    </w:p>
    <w:p w14:paraId="6F9E0298" w14:textId="77777777" w:rsidR="00421B11" w:rsidRDefault="00421B11">
      <w:pPr>
        <w:spacing w:line="259" w:lineRule="auto"/>
        <w:rPr>
          <w:rFonts w:ascii="Aptos" w:eastAsia="Aptos" w:hAnsi="Aptos" w:cs="Aptos"/>
          <w:sz w:val="22"/>
        </w:rPr>
      </w:pPr>
    </w:p>
    <w:p w14:paraId="1BD67CB4" w14:textId="77777777" w:rsidR="00421B11" w:rsidRDefault="00421B11">
      <w:pPr>
        <w:spacing w:line="259" w:lineRule="auto"/>
        <w:rPr>
          <w:rFonts w:ascii="Aptos" w:eastAsia="Aptos" w:hAnsi="Aptos" w:cs="Aptos"/>
          <w:sz w:val="22"/>
        </w:rPr>
      </w:pPr>
    </w:p>
    <w:sectPr w:rsidR="00421B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21B11"/>
    <w:rsid w:val="00421B11"/>
    <w:rsid w:val="005C36D6"/>
    <w:rsid w:val="00C358E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16BA0"/>
  <w15:docId w15:val="{01D8B55E-C8BF-4295-8CCA-8957D77F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olisen.se/tjanster-tillstand/belastningsregistret/" TargetMode="Externa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386</Words>
  <Characters>2051</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Christina Lindberg Johansson</cp:lastModifiedBy>
  <cp:revision>2</cp:revision>
  <cp:lastPrinted>2026-08-24T11:53:00Z</cp:lastPrinted>
  <dcterms:created xsi:type="dcterms:W3CDTF">2026-08-24T11:52:00Z</dcterms:created>
  <dcterms:modified xsi:type="dcterms:W3CDTF">2026-08-24T11:54:00Z</dcterms:modified>
</cp:coreProperties>
</file>