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378C" w14:textId="39D17DAA" w:rsidR="00923FBF" w:rsidRPr="00A90C11" w:rsidRDefault="00A90C11">
      <w:pPr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>Marbo Basket medlems och träningsavgifter säsongen 2021/2022</w:t>
      </w:r>
    </w:p>
    <w:p w14:paraId="34CEB122" w14:textId="786E3F0A" w:rsidR="00A90C11" w:rsidRPr="00A90C11" w:rsidRDefault="00A90C11">
      <w:pPr>
        <w:rPr>
          <w:sz w:val="28"/>
          <w:szCs w:val="28"/>
          <w:lang w:val="sv-SE"/>
        </w:rPr>
      </w:pPr>
    </w:p>
    <w:p w14:paraId="38754CBB" w14:textId="54E3580A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>Medlemsavgift</w:t>
      </w:r>
      <w:r w:rsidRPr="00A90C11">
        <w:rPr>
          <w:sz w:val="28"/>
          <w:szCs w:val="28"/>
          <w:lang w:val="sv-SE"/>
        </w:rPr>
        <w:tab/>
      </w:r>
      <w:r w:rsidR="00841E4D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250 kr</w:t>
      </w:r>
    </w:p>
    <w:p w14:paraId="10474E8D" w14:textId="30B55CDD" w:rsidR="00A90C11" w:rsidRPr="00841E4D" w:rsidRDefault="00A90C11" w:rsidP="00A90C11">
      <w:pPr>
        <w:tabs>
          <w:tab w:val="left" w:pos="3402"/>
        </w:tabs>
        <w:rPr>
          <w:b/>
          <w:bCs/>
          <w:sz w:val="28"/>
          <w:szCs w:val="28"/>
          <w:lang w:val="sv-SE"/>
        </w:rPr>
      </w:pPr>
      <w:r w:rsidRPr="00841E4D">
        <w:rPr>
          <w:b/>
          <w:bCs/>
          <w:sz w:val="28"/>
          <w:szCs w:val="28"/>
          <w:lang w:val="sv-SE"/>
        </w:rPr>
        <w:t>Medlemsavgift familj</w:t>
      </w:r>
      <w:r w:rsidRPr="00841E4D">
        <w:rPr>
          <w:b/>
          <w:bCs/>
          <w:sz w:val="28"/>
          <w:szCs w:val="28"/>
          <w:lang w:val="sv-SE"/>
        </w:rPr>
        <w:tab/>
      </w:r>
      <w:r w:rsidR="00841E4D" w:rsidRPr="00841E4D">
        <w:rPr>
          <w:b/>
          <w:bCs/>
          <w:sz w:val="28"/>
          <w:szCs w:val="28"/>
          <w:lang w:val="sv-SE"/>
        </w:rPr>
        <w:tab/>
      </w:r>
      <w:r w:rsidRPr="00841E4D">
        <w:rPr>
          <w:b/>
          <w:bCs/>
          <w:sz w:val="28"/>
          <w:szCs w:val="28"/>
          <w:lang w:val="sv-SE"/>
        </w:rPr>
        <w:t>550 kr</w:t>
      </w:r>
    </w:p>
    <w:p w14:paraId="3FFB06C5" w14:textId="38B84CF9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senior </w:t>
      </w:r>
      <w:r w:rsidRPr="00A90C11">
        <w:rPr>
          <w:sz w:val="28"/>
          <w:szCs w:val="28"/>
          <w:lang w:val="sv-SE"/>
        </w:rPr>
        <w:tab/>
      </w:r>
      <w:r w:rsidR="00841E4D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1800 kr</w:t>
      </w:r>
    </w:p>
    <w:p w14:paraId="4D172202" w14:textId="61AA5381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åk 9 – gymnasiet </w:t>
      </w:r>
      <w:r w:rsidRPr="00A90C11">
        <w:rPr>
          <w:sz w:val="28"/>
          <w:szCs w:val="28"/>
          <w:lang w:val="sv-SE"/>
        </w:rPr>
        <w:tab/>
        <w:t>1400 kr</w:t>
      </w:r>
    </w:p>
    <w:p w14:paraId="0B808870" w14:textId="116DB943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 åk 7-8 </w:t>
      </w:r>
      <w:r w:rsidRPr="00A90C11">
        <w:rPr>
          <w:sz w:val="28"/>
          <w:szCs w:val="28"/>
          <w:lang w:val="sv-SE"/>
        </w:rPr>
        <w:tab/>
      </w:r>
      <w:r w:rsidR="00841E4D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1200 kr</w:t>
      </w:r>
    </w:p>
    <w:p w14:paraId="363353EC" w14:textId="3968F9C9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 åk 6 </w:t>
      </w:r>
      <w:r w:rsidRPr="00A90C11">
        <w:rPr>
          <w:sz w:val="28"/>
          <w:szCs w:val="28"/>
          <w:lang w:val="sv-SE"/>
        </w:rPr>
        <w:tab/>
      </w:r>
      <w:r w:rsidR="00841E4D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1000 kr</w:t>
      </w:r>
    </w:p>
    <w:p w14:paraId="6A274326" w14:textId="0B436193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Träningsavgift  åk 4-5 </w:t>
      </w:r>
      <w:r w:rsidRPr="00A90C11">
        <w:rPr>
          <w:sz w:val="28"/>
          <w:szCs w:val="28"/>
          <w:lang w:val="sv-SE"/>
        </w:rPr>
        <w:tab/>
      </w:r>
      <w:r w:rsidR="00841E4D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800 kr</w:t>
      </w:r>
    </w:p>
    <w:p w14:paraId="7F47F9DE" w14:textId="3302F7CE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>Träningsavgift  åk 3</w:t>
      </w:r>
      <w:r w:rsidRPr="00A90C11">
        <w:rPr>
          <w:sz w:val="28"/>
          <w:szCs w:val="28"/>
          <w:lang w:val="sv-SE"/>
        </w:rPr>
        <w:tab/>
      </w:r>
      <w:r w:rsidR="00841E4D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650 kr</w:t>
      </w:r>
    </w:p>
    <w:p w14:paraId="3DE288A7" w14:textId="13E9648B" w:rsidR="00A90C11" w:rsidRPr="00A90C11" w:rsidRDefault="00A90C11" w:rsidP="00A90C11">
      <w:pPr>
        <w:tabs>
          <w:tab w:val="left" w:pos="3402"/>
        </w:tabs>
        <w:rPr>
          <w:sz w:val="28"/>
          <w:szCs w:val="28"/>
          <w:lang w:val="sv-SE"/>
        </w:rPr>
      </w:pPr>
      <w:r w:rsidRPr="00A90C11">
        <w:rPr>
          <w:sz w:val="28"/>
          <w:szCs w:val="28"/>
          <w:lang w:val="sv-SE"/>
        </w:rPr>
        <w:t xml:space="preserve">Olympic </w:t>
      </w:r>
      <w:r w:rsidRPr="00A90C11">
        <w:rPr>
          <w:sz w:val="28"/>
          <w:szCs w:val="28"/>
          <w:lang w:val="sv-SE"/>
        </w:rPr>
        <w:tab/>
      </w:r>
      <w:r w:rsidR="00841E4D">
        <w:rPr>
          <w:sz w:val="28"/>
          <w:szCs w:val="28"/>
          <w:lang w:val="sv-SE"/>
        </w:rPr>
        <w:tab/>
      </w:r>
      <w:r w:rsidRPr="00A90C11">
        <w:rPr>
          <w:sz w:val="28"/>
          <w:szCs w:val="28"/>
          <w:lang w:val="sv-SE"/>
        </w:rPr>
        <w:t>550 kr</w:t>
      </w:r>
    </w:p>
    <w:p w14:paraId="68A6521B" w14:textId="77777777" w:rsidR="00A90C11" w:rsidRPr="00A90C11" w:rsidRDefault="00A90C11">
      <w:pPr>
        <w:rPr>
          <w:lang w:val="sv-SE"/>
        </w:rPr>
      </w:pPr>
    </w:p>
    <w:p w14:paraId="3793CDD8" w14:textId="3C4CBB46" w:rsidR="00A90C11" w:rsidRPr="00A90C11" w:rsidRDefault="00A90C11">
      <w:pPr>
        <w:rPr>
          <w:lang w:val="sv-SE"/>
        </w:rPr>
      </w:pPr>
    </w:p>
    <w:p w14:paraId="66B9442B" w14:textId="77777777" w:rsidR="00A90C11" w:rsidRPr="00A90C11" w:rsidRDefault="00A90C11">
      <w:pPr>
        <w:rPr>
          <w:lang w:val="sv-SE"/>
        </w:rPr>
      </w:pPr>
    </w:p>
    <w:sectPr w:rsidR="00A90C11" w:rsidRPr="00A9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11"/>
    <w:rsid w:val="00841E4D"/>
    <w:rsid w:val="00923FBF"/>
    <w:rsid w:val="00A90C11"/>
    <w:rsid w:val="00F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D5BF"/>
  <w15:chartTrackingRefBased/>
  <w15:docId w15:val="{5BA20F67-476C-448E-84FE-F978D9D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20FD36EED2459A51DF4676487A7E" ma:contentTypeVersion="9" ma:contentTypeDescription="Create a new document." ma:contentTypeScope="" ma:versionID="235343878ed1944937a74dae69834f1f">
  <xsd:schema xmlns:xsd="http://www.w3.org/2001/XMLSchema" xmlns:xs="http://www.w3.org/2001/XMLSchema" xmlns:p="http://schemas.microsoft.com/office/2006/metadata/properties" xmlns:ns3="6d810e34-b55d-4b49-8616-1a4b68188133" xmlns:ns4="14e4d4cd-c71a-40b3-98f2-b0d606231d61" targetNamespace="http://schemas.microsoft.com/office/2006/metadata/properties" ma:root="true" ma:fieldsID="654bbf68c77cfba95ce61fa85a0d9ed0" ns3:_="" ns4:_="">
    <xsd:import namespace="6d810e34-b55d-4b49-8616-1a4b68188133"/>
    <xsd:import namespace="14e4d4cd-c71a-40b3-98f2-b0d606231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0e34-b55d-4b49-8616-1a4b68188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4d4cd-c71a-40b3-98f2-b0d606231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F1F68-37A3-4054-926A-F423874DEE9C}">
  <ds:schemaRefs>
    <ds:schemaRef ds:uri="http://purl.org/dc/terms/"/>
    <ds:schemaRef ds:uri="6d810e34-b55d-4b49-8616-1a4b6818813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4e4d4cd-c71a-40b3-98f2-b0d606231d6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FCC1D3-B2C3-4480-B735-A39209876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01BE8-A710-4B85-BADB-AD3F1D447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0e34-b55d-4b49-8616-1a4b68188133"/>
    <ds:schemaRef ds:uri="14e4d4cd-c71a-40b3-98f2-b0d60623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Claeson</dc:creator>
  <cp:keywords/>
  <dc:description/>
  <cp:lastModifiedBy>Karolina Claeson</cp:lastModifiedBy>
  <cp:revision>2</cp:revision>
  <dcterms:created xsi:type="dcterms:W3CDTF">2022-09-19T08:10:00Z</dcterms:created>
  <dcterms:modified xsi:type="dcterms:W3CDTF">2022-09-19T08:10:00Z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0x010100908920FD36EED2459A51DF4676487A7E</vt:lpwstr>
  </property>
</Properties>
</file>