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4D4" w:rsidRPr="00B164D4" w:rsidRDefault="00B164D4" w:rsidP="00B164D4">
      <w:pPr>
        <w:spacing w:after="600" w:line="240" w:lineRule="auto"/>
        <w:jc w:val="center"/>
        <w:outlineLvl w:val="0"/>
        <w:rPr>
          <w:rFonts w:ascii="Montserrat" w:eastAsia="Times New Roman" w:hAnsi="Montserrat" w:cs="Times New Roman"/>
          <w:b/>
          <w:bCs/>
          <w:kern w:val="36"/>
          <w:sz w:val="70"/>
          <w:szCs w:val="70"/>
          <w:lang w:eastAsia="sv-SE"/>
        </w:rPr>
      </w:pPr>
      <w:r w:rsidRPr="00B164D4">
        <w:rPr>
          <w:rFonts w:ascii="Montserrat" w:eastAsia="Times New Roman" w:hAnsi="Montserrat" w:cs="Times New Roman"/>
          <w:b/>
          <w:bCs/>
          <w:kern w:val="36"/>
          <w:sz w:val="70"/>
          <w:szCs w:val="70"/>
          <w:lang w:eastAsia="sv-SE"/>
        </w:rPr>
        <w:t>Boende</w:t>
      </w:r>
    </w:p>
    <w:p w:rsidR="00B164D4" w:rsidRPr="00B164D4" w:rsidRDefault="00B164D4" w:rsidP="00B164D4">
      <w:pPr>
        <w:spacing w:before="100" w:beforeAutospacing="1" w:after="100" w:afterAutospacing="1" w:line="384" w:lineRule="auto"/>
        <w:rPr>
          <w:rFonts w:ascii="Montserrat" w:eastAsia="Times New Roman" w:hAnsi="Montserrat" w:cs="Times New Roman"/>
          <w:sz w:val="27"/>
          <w:szCs w:val="27"/>
          <w:lang w:eastAsia="sv-SE"/>
        </w:rPr>
      </w:pPr>
      <w:r w:rsidRPr="00B164D4">
        <w:rPr>
          <w:rFonts w:ascii="Montserrat" w:eastAsia="Times New Roman" w:hAnsi="Montserrat" w:cs="Times New Roman"/>
          <w:sz w:val="27"/>
          <w:szCs w:val="27"/>
          <w:lang w:eastAsia="sv-SE"/>
        </w:rPr>
        <w:t>Deltagande lag inkvarteras i skolsalar eller gymnastiklokaler. Skolsalarna rymmer mellan 15-20 personer med “normala (90×200)” liggunderlag. På senare tid har det blivit populärt med uppblåsbara breda “sängar”. De tar betydligt större utrymme och det blir så trångt att salen inte räcker till. Att lösa dessa problem på plats under cupen går inte!</w:t>
      </w:r>
      <w:r w:rsidRPr="00B164D4">
        <w:rPr>
          <w:rFonts w:ascii="Montserrat" w:eastAsia="Times New Roman" w:hAnsi="Montserrat" w:cs="Times New Roman"/>
          <w:sz w:val="27"/>
          <w:szCs w:val="27"/>
          <w:lang w:eastAsia="sv-SE"/>
        </w:rPr>
        <w:br/>
        <w:t>Medtag liggunderlag, och undvik de bredaste sorterna för er egen trevnad!</w:t>
      </w:r>
    </w:p>
    <w:p w:rsidR="00B164D4" w:rsidRPr="00B164D4" w:rsidRDefault="00B164D4" w:rsidP="00B164D4">
      <w:pPr>
        <w:spacing w:before="100" w:beforeAutospacing="1" w:after="100" w:afterAutospacing="1" w:line="384" w:lineRule="auto"/>
        <w:rPr>
          <w:rFonts w:ascii="Montserrat" w:eastAsia="Times New Roman" w:hAnsi="Montserrat" w:cs="Times New Roman"/>
          <w:sz w:val="27"/>
          <w:szCs w:val="27"/>
          <w:lang w:eastAsia="sv-SE"/>
        </w:rPr>
      </w:pPr>
      <w:r w:rsidRPr="00B164D4">
        <w:rPr>
          <w:rFonts w:ascii="Montserrat" w:eastAsia="Times New Roman" w:hAnsi="Montserrat" w:cs="Times New Roman"/>
          <w:b/>
          <w:sz w:val="27"/>
          <w:szCs w:val="27"/>
          <w:lang w:eastAsia="sv-SE"/>
        </w:rPr>
        <w:t>Inkvartering på skolorna kan ske från torsdag 29 juni </w:t>
      </w:r>
      <w:proofErr w:type="spellStart"/>
      <w:r w:rsidRPr="00B164D4">
        <w:rPr>
          <w:rFonts w:ascii="Montserrat" w:eastAsia="Times New Roman" w:hAnsi="Montserrat" w:cs="Times New Roman"/>
          <w:b/>
          <w:sz w:val="27"/>
          <w:szCs w:val="27"/>
          <w:lang w:eastAsia="sv-SE"/>
        </w:rPr>
        <w:t>kl</w:t>
      </w:r>
      <w:proofErr w:type="spellEnd"/>
      <w:r w:rsidRPr="00B164D4">
        <w:rPr>
          <w:rFonts w:ascii="Montserrat" w:eastAsia="Times New Roman" w:hAnsi="Montserrat" w:cs="Times New Roman"/>
          <w:b/>
          <w:sz w:val="27"/>
          <w:szCs w:val="27"/>
          <w:lang w:eastAsia="sv-SE"/>
        </w:rPr>
        <w:t xml:space="preserve"> 09.00 för 11 och 9-manna</w:t>
      </w:r>
      <w:r w:rsidRPr="00B164D4">
        <w:rPr>
          <w:rFonts w:ascii="Montserrat" w:eastAsia="Times New Roman" w:hAnsi="Montserrat" w:cs="Times New Roman"/>
          <w:sz w:val="27"/>
          <w:szCs w:val="27"/>
          <w:lang w:eastAsia="sv-SE"/>
        </w:rPr>
        <w:t xml:space="preserve"> </w:t>
      </w:r>
      <w:r w:rsidRPr="00B164D4">
        <w:rPr>
          <w:rFonts w:ascii="Montserrat" w:eastAsia="Times New Roman" w:hAnsi="Montserrat" w:cs="Times New Roman"/>
          <w:b/>
          <w:sz w:val="27"/>
          <w:szCs w:val="27"/>
          <w:lang w:eastAsia="sv-SE"/>
        </w:rPr>
        <w:t>lag</w:t>
      </w:r>
      <w:r w:rsidR="00AA31B1">
        <w:rPr>
          <w:rFonts w:ascii="Montserrat" w:eastAsia="Times New Roman" w:hAnsi="Montserrat" w:cs="Times New Roman"/>
          <w:b/>
          <w:sz w:val="27"/>
          <w:szCs w:val="27"/>
          <w:lang w:eastAsia="sv-SE"/>
        </w:rPr>
        <w:t>.</w:t>
      </w:r>
      <w:r w:rsidRPr="00B164D4">
        <w:rPr>
          <w:rFonts w:ascii="Montserrat" w:eastAsia="Times New Roman" w:hAnsi="Montserrat" w:cs="Times New Roman"/>
          <w:sz w:val="27"/>
          <w:szCs w:val="27"/>
          <w:lang w:eastAsia="sv-SE"/>
        </w:rPr>
        <w:br/>
      </w:r>
      <w:r w:rsidRPr="00144C10">
        <w:rPr>
          <w:rFonts w:ascii="Montserrat" w:eastAsia="Times New Roman" w:hAnsi="Montserrat" w:cs="Times New Roman"/>
          <w:b/>
          <w:sz w:val="27"/>
          <w:szCs w:val="27"/>
          <w:lang w:eastAsia="sv-SE"/>
        </w:rPr>
        <w:t>Mat för 11 och 9-manna gäller från lunch torsdag</w:t>
      </w:r>
      <w:r w:rsidR="00AA31B1">
        <w:rPr>
          <w:rFonts w:ascii="Montserrat" w:eastAsia="Times New Roman" w:hAnsi="Montserrat" w:cs="Times New Roman"/>
          <w:sz w:val="27"/>
          <w:szCs w:val="27"/>
          <w:lang w:eastAsia="sv-SE"/>
        </w:rPr>
        <w:t>.</w:t>
      </w:r>
      <w:bookmarkStart w:id="0" w:name="_GoBack"/>
      <w:bookmarkEnd w:id="0"/>
    </w:p>
    <w:p w:rsidR="00B164D4" w:rsidRPr="00B164D4" w:rsidRDefault="00B164D4" w:rsidP="00B164D4">
      <w:pPr>
        <w:spacing w:before="100" w:beforeAutospacing="1" w:after="100" w:afterAutospacing="1" w:line="384" w:lineRule="auto"/>
        <w:rPr>
          <w:rFonts w:ascii="Montserrat" w:eastAsia="Times New Roman" w:hAnsi="Montserrat" w:cs="Times New Roman"/>
          <w:sz w:val="27"/>
          <w:szCs w:val="27"/>
          <w:lang w:eastAsia="sv-SE"/>
        </w:rPr>
      </w:pPr>
      <w:r w:rsidRPr="00B164D4">
        <w:rPr>
          <w:rFonts w:ascii="Montserrat" w:eastAsia="Times New Roman" w:hAnsi="Montserrat" w:cs="Times New Roman"/>
          <w:b/>
          <w:sz w:val="27"/>
          <w:szCs w:val="27"/>
          <w:lang w:eastAsia="sv-SE"/>
        </w:rPr>
        <w:t>På varje förläggning sker försäljning</w:t>
      </w:r>
      <w:r w:rsidRPr="00B164D4">
        <w:rPr>
          <w:rFonts w:ascii="Montserrat" w:eastAsia="Times New Roman" w:hAnsi="Montserrat" w:cs="Times New Roman"/>
          <w:sz w:val="27"/>
          <w:szCs w:val="27"/>
          <w:lang w:eastAsia="sv-SE"/>
        </w:rPr>
        <w:t>.</w:t>
      </w:r>
    </w:p>
    <w:p w:rsidR="00B164D4" w:rsidRDefault="00B164D4"/>
    <w:sectPr w:rsidR="00B16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4D4"/>
    <w:rsid w:val="00144C10"/>
    <w:rsid w:val="00AA31B1"/>
    <w:rsid w:val="00B16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EDB1"/>
  <w15:docId w15:val="{B8F47F51-CFB3-41F6-A8A7-435998E3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link w:val="Rubrik1Char"/>
    <w:uiPriority w:val="9"/>
    <w:qFormat/>
    <w:rsid w:val="00B164D4"/>
    <w:pPr>
      <w:spacing w:after="600" w:line="240" w:lineRule="auto"/>
      <w:jc w:val="center"/>
      <w:outlineLvl w:val="0"/>
    </w:pPr>
    <w:rPr>
      <w:rFonts w:ascii="Montserrat" w:eastAsia="Times New Roman" w:hAnsi="Montserrat" w:cs="Times New Roman"/>
      <w:b/>
      <w:bCs/>
      <w:kern w:val="36"/>
      <w:sz w:val="62"/>
      <w:szCs w:val="6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164D4"/>
    <w:rPr>
      <w:rFonts w:ascii="Montserrat" w:eastAsia="Times New Roman" w:hAnsi="Montserrat" w:cs="Times New Roman"/>
      <w:b/>
      <w:bCs/>
      <w:kern w:val="36"/>
      <w:sz w:val="62"/>
      <w:szCs w:val="62"/>
      <w:lang w:eastAsia="sv-SE"/>
    </w:rPr>
  </w:style>
  <w:style w:type="paragraph" w:styleId="Normalwebb">
    <w:name w:val="Normal (Web)"/>
    <w:basedOn w:val="Normal"/>
    <w:uiPriority w:val="99"/>
    <w:semiHidden/>
    <w:unhideWhenUsed/>
    <w:rsid w:val="00B164D4"/>
    <w:pPr>
      <w:spacing w:before="100" w:beforeAutospacing="1" w:after="100" w:afterAutospacing="1" w:line="384" w:lineRule="auto"/>
    </w:pPr>
    <w:rPr>
      <w:rFonts w:ascii="Montserrat" w:eastAsia="Times New Roman" w:hAnsi="Montserrat"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007544">
      <w:bodyDiv w:val="1"/>
      <w:marLeft w:val="0"/>
      <w:marRight w:val="0"/>
      <w:marTop w:val="0"/>
      <w:marBottom w:val="0"/>
      <w:divBdr>
        <w:top w:val="none" w:sz="0" w:space="0" w:color="auto"/>
        <w:left w:val="none" w:sz="0" w:space="0" w:color="auto"/>
        <w:bottom w:val="none" w:sz="0" w:space="0" w:color="auto"/>
        <w:right w:val="none" w:sz="0" w:space="0" w:color="auto"/>
      </w:divBdr>
      <w:divsChild>
        <w:div w:id="1102533243">
          <w:marLeft w:val="0"/>
          <w:marRight w:val="0"/>
          <w:marTop w:val="0"/>
          <w:marBottom w:val="0"/>
          <w:divBdr>
            <w:top w:val="none" w:sz="0" w:space="0" w:color="auto"/>
            <w:left w:val="none" w:sz="0" w:space="0" w:color="auto"/>
            <w:bottom w:val="none" w:sz="0" w:space="0" w:color="auto"/>
            <w:right w:val="none" w:sz="0" w:space="0" w:color="auto"/>
          </w:divBdr>
          <w:divsChild>
            <w:div w:id="2110850507">
              <w:marLeft w:val="0"/>
              <w:marRight w:val="0"/>
              <w:marTop w:val="0"/>
              <w:marBottom w:val="0"/>
              <w:divBdr>
                <w:top w:val="none" w:sz="0" w:space="0" w:color="auto"/>
                <w:left w:val="none" w:sz="0" w:space="0" w:color="auto"/>
                <w:bottom w:val="none" w:sz="0" w:space="0" w:color="auto"/>
                <w:right w:val="none" w:sz="0" w:space="0" w:color="auto"/>
              </w:divBdr>
              <w:divsChild>
                <w:div w:id="3445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96</Words>
  <Characters>510</Characters>
  <Application>Microsoft Office Word</Application>
  <DocSecurity>0</DocSecurity>
  <Lines>4</Lines>
  <Paragraphs>1</Paragraphs>
  <ScaleCrop>false</ScaleCrop>
  <Company>FKSE</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 Christian</dc:creator>
  <cp:lastModifiedBy>Familjen Lind</cp:lastModifiedBy>
  <cp:revision>5</cp:revision>
  <dcterms:created xsi:type="dcterms:W3CDTF">2018-06-25T12:14:00Z</dcterms:created>
  <dcterms:modified xsi:type="dcterms:W3CDTF">2018-06-25T17:09:00Z</dcterms:modified>
</cp:coreProperties>
</file>