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BC3E" w14:textId="02E0CFC7" w:rsidR="00B218DB" w:rsidRPr="00B218DB" w:rsidRDefault="00F560CB" w:rsidP="00B218DB">
      <w:pPr>
        <w:ind w:left="720" w:hanging="360"/>
        <w:jc w:val="center"/>
        <w:rPr>
          <w:rFonts w:ascii="Bookman Old Style" w:hAnsi="Bookman Old Style"/>
          <w:sz w:val="56"/>
          <w:u w:val="single"/>
        </w:rPr>
      </w:pPr>
      <w:r>
        <w:rPr>
          <w:rFonts w:ascii="Bookman Old Style" w:hAnsi="Bookman Old Style"/>
          <w:sz w:val="56"/>
          <w:u w:val="single"/>
        </w:rPr>
        <w:t xml:space="preserve">Budord </w:t>
      </w:r>
      <w:bookmarkStart w:id="0" w:name="_GoBack"/>
      <w:bookmarkEnd w:id="0"/>
      <w:r w:rsidR="00B218DB" w:rsidRPr="00B218DB">
        <w:rPr>
          <w:rFonts w:ascii="Bookman Old Style" w:hAnsi="Bookman Old Style"/>
          <w:sz w:val="56"/>
          <w:u w:val="single"/>
        </w:rPr>
        <w:t xml:space="preserve">Team 08/09 </w:t>
      </w:r>
    </w:p>
    <w:p w14:paraId="0592F690" w14:textId="77777777" w:rsidR="00B218DB" w:rsidRPr="00B218DB" w:rsidRDefault="00A2507A" w:rsidP="00A2507A">
      <w:pPr>
        <w:pStyle w:val="Liststycke"/>
        <w:numPr>
          <w:ilvl w:val="0"/>
          <w:numId w:val="7"/>
        </w:numPr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i/>
          <w:sz w:val="36"/>
        </w:rPr>
        <w:t>”</w:t>
      </w:r>
      <w:r w:rsidRPr="00A2507A">
        <w:rPr>
          <w:rFonts w:ascii="Bookman Old Style" w:hAnsi="Bookman Old Style"/>
          <w:i/>
          <w:sz w:val="36"/>
        </w:rPr>
        <w:t>Uppträda sportsligt</w:t>
      </w:r>
      <w:r>
        <w:rPr>
          <w:rFonts w:ascii="Bookman Old Style" w:hAnsi="Bookman Old Style"/>
          <w:i/>
          <w:sz w:val="36"/>
        </w:rPr>
        <w:t>”</w:t>
      </w:r>
      <w:r w:rsidRPr="00A2507A">
        <w:rPr>
          <w:rFonts w:ascii="Bookman Old Style" w:hAnsi="Bookman Old Style"/>
          <w:i/>
          <w:sz w:val="36"/>
        </w:rPr>
        <w:t xml:space="preserve">. </w:t>
      </w:r>
    </w:p>
    <w:p w14:paraId="411FF395" w14:textId="47899E84" w:rsidR="009E2F39" w:rsidRPr="00B218DB" w:rsidRDefault="00A2507A" w:rsidP="00B218DB">
      <w:pPr>
        <w:pStyle w:val="Liststycke"/>
        <w:rPr>
          <w:rFonts w:ascii="Bookman Old Style" w:hAnsi="Bookman Old Style"/>
          <w:b/>
          <w:i/>
        </w:rPr>
      </w:pPr>
      <w:r w:rsidRPr="00B218DB">
        <w:rPr>
          <w:rFonts w:ascii="Bookman Old Style" w:hAnsi="Bookman Old Style"/>
          <w:b/>
          <w:i/>
        </w:rPr>
        <w:t>Både vid vinst och förlust. Vi vinner som ett lag och förlorar som ett lag.</w:t>
      </w:r>
    </w:p>
    <w:p w14:paraId="18F5FDB7" w14:textId="77777777" w:rsidR="00A2507A" w:rsidRPr="00A2507A" w:rsidRDefault="00A2507A" w:rsidP="00A2507A">
      <w:pPr>
        <w:pStyle w:val="Liststycke"/>
        <w:rPr>
          <w:rFonts w:ascii="Bookman Old Style" w:hAnsi="Bookman Old Style"/>
          <w:i/>
          <w:sz w:val="36"/>
        </w:rPr>
      </w:pPr>
    </w:p>
    <w:p w14:paraId="77386768" w14:textId="77777777" w:rsidR="00B218DB" w:rsidRDefault="00A2507A" w:rsidP="00A2507A">
      <w:pPr>
        <w:pStyle w:val="Liststycke"/>
        <w:numPr>
          <w:ilvl w:val="0"/>
          <w:numId w:val="7"/>
        </w:numPr>
        <w:rPr>
          <w:rFonts w:ascii="Bookman Old Style" w:hAnsi="Bookman Old Style"/>
          <w:i/>
          <w:sz w:val="36"/>
        </w:rPr>
      </w:pPr>
      <w:r>
        <w:rPr>
          <w:rFonts w:ascii="Bookman Old Style" w:hAnsi="Bookman Old Style"/>
          <w:i/>
          <w:sz w:val="36"/>
        </w:rPr>
        <w:t>”</w:t>
      </w:r>
      <w:r w:rsidRPr="00A2507A">
        <w:rPr>
          <w:rFonts w:ascii="Bookman Old Style" w:hAnsi="Bookman Old Style"/>
          <w:i/>
          <w:sz w:val="36"/>
        </w:rPr>
        <w:t>Ombytta och klara på utsatt tid</w:t>
      </w:r>
      <w:r>
        <w:rPr>
          <w:rFonts w:ascii="Bookman Old Style" w:hAnsi="Bookman Old Style"/>
          <w:i/>
          <w:sz w:val="36"/>
        </w:rPr>
        <w:t>”</w:t>
      </w:r>
      <w:r w:rsidRPr="00A2507A">
        <w:rPr>
          <w:rFonts w:ascii="Bookman Old Style" w:hAnsi="Bookman Old Style"/>
          <w:i/>
          <w:sz w:val="36"/>
        </w:rPr>
        <w:t xml:space="preserve">. </w:t>
      </w:r>
    </w:p>
    <w:p w14:paraId="6359192F" w14:textId="6FD9AD17" w:rsidR="00A2507A" w:rsidRPr="00B218DB" w:rsidRDefault="00A2507A" w:rsidP="00B218DB">
      <w:pPr>
        <w:pStyle w:val="Liststycke"/>
        <w:rPr>
          <w:rFonts w:ascii="Bookman Old Style" w:hAnsi="Bookman Old Style"/>
          <w:b/>
          <w:i/>
        </w:rPr>
      </w:pPr>
      <w:r w:rsidRPr="00B218DB">
        <w:rPr>
          <w:rFonts w:ascii="Bookman Old Style" w:hAnsi="Bookman Old Style"/>
          <w:b/>
          <w:i/>
        </w:rPr>
        <w:t>Skapa goda vanor.</w:t>
      </w:r>
      <w:r w:rsidR="00B218DB">
        <w:rPr>
          <w:rFonts w:ascii="Bookman Old Style" w:hAnsi="Bookman Old Style"/>
          <w:b/>
          <w:i/>
        </w:rPr>
        <w:t xml:space="preserve"> </w:t>
      </w:r>
    </w:p>
    <w:p w14:paraId="3DF4C350" w14:textId="77777777" w:rsidR="00A2507A" w:rsidRPr="00A2507A" w:rsidRDefault="00A2507A" w:rsidP="00A2507A">
      <w:pPr>
        <w:pStyle w:val="Liststycke"/>
        <w:rPr>
          <w:rFonts w:ascii="Bookman Old Style" w:hAnsi="Bookman Old Style"/>
          <w:i/>
          <w:sz w:val="36"/>
        </w:rPr>
      </w:pPr>
    </w:p>
    <w:p w14:paraId="47E1B981" w14:textId="77777777" w:rsidR="00B218DB" w:rsidRDefault="00A2507A" w:rsidP="00A2507A">
      <w:pPr>
        <w:pStyle w:val="Liststycke"/>
        <w:numPr>
          <w:ilvl w:val="0"/>
          <w:numId w:val="7"/>
        </w:numPr>
        <w:rPr>
          <w:rFonts w:ascii="Bookman Old Style" w:hAnsi="Bookman Old Style"/>
          <w:i/>
          <w:sz w:val="36"/>
        </w:rPr>
      </w:pPr>
      <w:r>
        <w:rPr>
          <w:rFonts w:ascii="Bookman Old Style" w:hAnsi="Bookman Old Style"/>
          <w:i/>
          <w:sz w:val="36"/>
        </w:rPr>
        <w:t>”</w:t>
      </w:r>
      <w:r w:rsidRPr="00A2507A">
        <w:rPr>
          <w:rFonts w:ascii="Bookman Old Style" w:hAnsi="Bookman Old Style"/>
          <w:i/>
          <w:sz w:val="36"/>
        </w:rPr>
        <w:t>Ingen i laget ska sitta själv</w:t>
      </w:r>
      <w:r>
        <w:rPr>
          <w:rFonts w:ascii="Bookman Old Style" w:hAnsi="Bookman Old Style"/>
          <w:i/>
          <w:sz w:val="36"/>
        </w:rPr>
        <w:t>”</w:t>
      </w:r>
      <w:r w:rsidRPr="00A2507A">
        <w:rPr>
          <w:rFonts w:ascii="Bookman Old Style" w:hAnsi="Bookman Old Style"/>
          <w:i/>
          <w:sz w:val="36"/>
        </w:rPr>
        <w:t xml:space="preserve">. </w:t>
      </w:r>
    </w:p>
    <w:p w14:paraId="26DC036E" w14:textId="26F99DE9" w:rsidR="00A2507A" w:rsidRPr="00B218DB" w:rsidRDefault="00A2507A" w:rsidP="00B218DB">
      <w:pPr>
        <w:pStyle w:val="Liststycke"/>
        <w:rPr>
          <w:rFonts w:ascii="Bookman Old Style" w:hAnsi="Bookman Old Style"/>
          <w:b/>
          <w:i/>
        </w:rPr>
      </w:pPr>
      <w:r w:rsidRPr="00B218DB">
        <w:rPr>
          <w:rFonts w:ascii="Bookman Old Style" w:hAnsi="Bookman Old Style"/>
          <w:b/>
          <w:i/>
        </w:rPr>
        <w:t>Vi håller ihop</w:t>
      </w:r>
      <w:r w:rsidR="00B218DB">
        <w:rPr>
          <w:rFonts w:ascii="Bookman Old Style" w:hAnsi="Bookman Old Style"/>
          <w:b/>
          <w:i/>
        </w:rPr>
        <w:t xml:space="preserve"> som ETT lag</w:t>
      </w:r>
      <w:r w:rsidRPr="00B218DB">
        <w:rPr>
          <w:rFonts w:ascii="Bookman Old Style" w:hAnsi="Bookman Old Style"/>
          <w:b/>
          <w:i/>
        </w:rPr>
        <w:t>.</w:t>
      </w:r>
    </w:p>
    <w:p w14:paraId="77BE985D" w14:textId="77777777" w:rsidR="00A2507A" w:rsidRPr="00A2507A" w:rsidRDefault="00A2507A" w:rsidP="00A2507A">
      <w:pPr>
        <w:pStyle w:val="Liststycke"/>
        <w:rPr>
          <w:rFonts w:ascii="Bookman Old Style" w:hAnsi="Bookman Old Style"/>
          <w:i/>
          <w:sz w:val="36"/>
        </w:rPr>
      </w:pPr>
    </w:p>
    <w:p w14:paraId="164938D0" w14:textId="77777777" w:rsidR="00B218DB" w:rsidRDefault="00A2507A" w:rsidP="00A2507A">
      <w:pPr>
        <w:pStyle w:val="Liststycke"/>
        <w:numPr>
          <w:ilvl w:val="0"/>
          <w:numId w:val="7"/>
        </w:numPr>
        <w:rPr>
          <w:rFonts w:ascii="Bookman Old Style" w:hAnsi="Bookman Old Style"/>
          <w:i/>
          <w:sz w:val="36"/>
        </w:rPr>
      </w:pPr>
      <w:r>
        <w:rPr>
          <w:rFonts w:ascii="Bookman Old Style" w:hAnsi="Bookman Old Style"/>
          <w:i/>
          <w:sz w:val="36"/>
        </w:rPr>
        <w:t>”</w:t>
      </w:r>
      <w:r w:rsidRPr="00A2507A">
        <w:rPr>
          <w:rFonts w:ascii="Bookman Old Style" w:hAnsi="Bookman Old Style"/>
          <w:i/>
          <w:sz w:val="36"/>
        </w:rPr>
        <w:t>Lyssna på varandra</w:t>
      </w:r>
      <w:r>
        <w:rPr>
          <w:rFonts w:ascii="Bookman Old Style" w:hAnsi="Bookman Old Style"/>
          <w:i/>
          <w:sz w:val="36"/>
        </w:rPr>
        <w:t>”</w:t>
      </w:r>
      <w:r w:rsidRPr="00A2507A">
        <w:rPr>
          <w:rFonts w:ascii="Bookman Old Style" w:hAnsi="Bookman Old Style"/>
          <w:i/>
          <w:sz w:val="36"/>
        </w:rPr>
        <w:t xml:space="preserve">. </w:t>
      </w:r>
    </w:p>
    <w:p w14:paraId="0D4A4EEF" w14:textId="0CD24B56" w:rsidR="00A2507A" w:rsidRPr="00B218DB" w:rsidRDefault="00A2507A" w:rsidP="00B218DB">
      <w:pPr>
        <w:pStyle w:val="Liststycke"/>
        <w:rPr>
          <w:rFonts w:ascii="Bookman Old Style" w:hAnsi="Bookman Old Style"/>
          <w:b/>
          <w:i/>
        </w:rPr>
      </w:pPr>
      <w:r w:rsidRPr="00B218DB">
        <w:rPr>
          <w:rFonts w:ascii="Bookman Old Style" w:hAnsi="Bookman Old Style"/>
          <w:b/>
          <w:i/>
        </w:rPr>
        <w:t>Alla ska få komma till tals</w:t>
      </w:r>
      <w:r w:rsidR="00B218DB">
        <w:rPr>
          <w:rFonts w:ascii="Bookman Old Style" w:hAnsi="Bookman Old Style"/>
          <w:b/>
          <w:i/>
        </w:rPr>
        <w:t>.</w:t>
      </w:r>
    </w:p>
    <w:p w14:paraId="16DCE074" w14:textId="77777777" w:rsidR="00A2507A" w:rsidRPr="00A2507A" w:rsidRDefault="00A2507A" w:rsidP="00A2507A">
      <w:pPr>
        <w:pStyle w:val="Liststycke"/>
        <w:rPr>
          <w:rFonts w:ascii="Bookman Old Style" w:hAnsi="Bookman Old Style"/>
          <w:i/>
          <w:sz w:val="36"/>
        </w:rPr>
      </w:pPr>
    </w:p>
    <w:p w14:paraId="0C3E59D1" w14:textId="77777777" w:rsidR="00B218DB" w:rsidRDefault="00A2507A" w:rsidP="00A2507A">
      <w:pPr>
        <w:pStyle w:val="Liststycke"/>
        <w:numPr>
          <w:ilvl w:val="0"/>
          <w:numId w:val="7"/>
        </w:numPr>
        <w:rPr>
          <w:rFonts w:ascii="Bookman Old Style" w:hAnsi="Bookman Old Style"/>
          <w:i/>
          <w:sz w:val="36"/>
        </w:rPr>
      </w:pPr>
      <w:r>
        <w:rPr>
          <w:rFonts w:ascii="Bookman Old Style" w:hAnsi="Bookman Old Style"/>
          <w:i/>
          <w:sz w:val="36"/>
        </w:rPr>
        <w:t>”</w:t>
      </w:r>
      <w:r w:rsidRPr="00A2507A">
        <w:rPr>
          <w:rFonts w:ascii="Bookman Old Style" w:hAnsi="Bookman Old Style"/>
          <w:i/>
          <w:sz w:val="36"/>
        </w:rPr>
        <w:t>Fokus på uppgiften</w:t>
      </w:r>
      <w:r>
        <w:rPr>
          <w:rFonts w:ascii="Bookman Old Style" w:hAnsi="Bookman Old Style"/>
          <w:i/>
          <w:sz w:val="36"/>
        </w:rPr>
        <w:t>”</w:t>
      </w:r>
      <w:r w:rsidRPr="00A2507A">
        <w:rPr>
          <w:rFonts w:ascii="Bookman Old Style" w:hAnsi="Bookman Old Style"/>
          <w:i/>
          <w:sz w:val="36"/>
        </w:rPr>
        <w:t>.</w:t>
      </w:r>
    </w:p>
    <w:p w14:paraId="6A029BA7" w14:textId="47F42A33" w:rsidR="00A2507A" w:rsidRPr="00B218DB" w:rsidRDefault="00A2507A" w:rsidP="00B218DB">
      <w:pPr>
        <w:pStyle w:val="Liststycke"/>
        <w:rPr>
          <w:rFonts w:ascii="Bookman Old Style" w:hAnsi="Bookman Old Style"/>
          <w:b/>
          <w:i/>
        </w:rPr>
      </w:pPr>
      <w:r w:rsidRPr="00B218DB">
        <w:rPr>
          <w:rFonts w:ascii="Bookman Old Style" w:hAnsi="Bookman Old Style"/>
          <w:b/>
          <w:i/>
        </w:rPr>
        <w:t>Ge sig själv förutsättningar att prestera.</w:t>
      </w:r>
      <w:r w:rsidR="00B218DB">
        <w:rPr>
          <w:rFonts w:ascii="Bookman Old Style" w:hAnsi="Bookman Old Style"/>
          <w:b/>
          <w:i/>
        </w:rPr>
        <w:t xml:space="preserve"> Goda vanor</w:t>
      </w:r>
    </w:p>
    <w:p w14:paraId="376A291B" w14:textId="77777777" w:rsidR="00A2507A" w:rsidRPr="00A2507A" w:rsidRDefault="00A2507A" w:rsidP="00A2507A">
      <w:pPr>
        <w:pStyle w:val="Liststycke"/>
        <w:rPr>
          <w:rFonts w:ascii="Bookman Old Style" w:hAnsi="Bookman Old Style"/>
          <w:i/>
          <w:sz w:val="36"/>
        </w:rPr>
      </w:pPr>
    </w:p>
    <w:p w14:paraId="0E3426CB" w14:textId="7D03C29C" w:rsidR="00A2507A" w:rsidRDefault="00A2507A" w:rsidP="00A2507A">
      <w:pPr>
        <w:pStyle w:val="Liststycke"/>
        <w:numPr>
          <w:ilvl w:val="0"/>
          <w:numId w:val="7"/>
        </w:numPr>
        <w:rPr>
          <w:rFonts w:ascii="Bookman Old Style" w:hAnsi="Bookman Old Style"/>
          <w:i/>
          <w:sz w:val="36"/>
        </w:rPr>
      </w:pPr>
      <w:r>
        <w:rPr>
          <w:rFonts w:ascii="Bookman Old Style" w:hAnsi="Bookman Old Style"/>
          <w:i/>
          <w:sz w:val="36"/>
        </w:rPr>
        <w:t>”</w:t>
      </w:r>
      <w:r w:rsidRPr="00A2507A">
        <w:rPr>
          <w:rFonts w:ascii="Bookman Old Style" w:hAnsi="Bookman Old Style"/>
          <w:i/>
          <w:sz w:val="36"/>
        </w:rPr>
        <w:t>Inga telefoner i omklädningsrum 1 timme innan match 30 min innan träning</w:t>
      </w:r>
      <w:r>
        <w:rPr>
          <w:rFonts w:ascii="Bookman Old Style" w:hAnsi="Bookman Old Style"/>
          <w:i/>
          <w:sz w:val="36"/>
        </w:rPr>
        <w:t>”</w:t>
      </w:r>
    </w:p>
    <w:p w14:paraId="144DE3F2" w14:textId="5EF0196A" w:rsidR="00B218DB" w:rsidRPr="00B218DB" w:rsidRDefault="00B218DB" w:rsidP="00B218DB">
      <w:pPr>
        <w:pStyle w:val="Liststycke"/>
        <w:rPr>
          <w:rFonts w:ascii="Bookman Old Style" w:hAnsi="Bookman Old Style"/>
          <w:b/>
          <w:i/>
        </w:rPr>
      </w:pPr>
      <w:r w:rsidRPr="00B218DB">
        <w:rPr>
          <w:rFonts w:ascii="Bookman Old Style" w:hAnsi="Bookman Old Style"/>
          <w:b/>
          <w:i/>
        </w:rPr>
        <w:t>Fokus på rätt saker.</w:t>
      </w:r>
    </w:p>
    <w:p w14:paraId="6BD7B49F" w14:textId="77777777" w:rsidR="00A2507A" w:rsidRPr="00A2507A" w:rsidRDefault="00A2507A" w:rsidP="00A2507A">
      <w:pPr>
        <w:pStyle w:val="Liststycke"/>
        <w:rPr>
          <w:rFonts w:ascii="Bookman Old Style" w:hAnsi="Bookman Old Style"/>
          <w:i/>
          <w:sz w:val="36"/>
        </w:rPr>
      </w:pPr>
    </w:p>
    <w:p w14:paraId="0806F5B9" w14:textId="3C0BF1DE" w:rsidR="00A2507A" w:rsidRDefault="00A2507A" w:rsidP="00A2507A">
      <w:pPr>
        <w:pStyle w:val="Liststycke"/>
        <w:numPr>
          <w:ilvl w:val="0"/>
          <w:numId w:val="7"/>
        </w:numPr>
        <w:rPr>
          <w:rFonts w:ascii="Bookman Old Style" w:hAnsi="Bookman Old Style"/>
          <w:i/>
          <w:sz w:val="36"/>
        </w:rPr>
      </w:pPr>
      <w:r>
        <w:rPr>
          <w:rFonts w:ascii="Bookman Old Style" w:hAnsi="Bookman Old Style"/>
          <w:i/>
          <w:sz w:val="36"/>
        </w:rPr>
        <w:t>”</w:t>
      </w:r>
      <w:r w:rsidRPr="00A2507A">
        <w:rPr>
          <w:rFonts w:ascii="Bookman Old Style" w:hAnsi="Bookman Old Style"/>
          <w:i/>
          <w:sz w:val="36"/>
        </w:rPr>
        <w:t>Vara positiva och uppmuntra varandra</w:t>
      </w:r>
      <w:r>
        <w:rPr>
          <w:rFonts w:ascii="Bookman Old Style" w:hAnsi="Bookman Old Style"/>
          <w:i/>
          <w:sz w:val="36"/>
        </w:rPr>
        <w:t>”</w:t>
      </w:r>
    </w:p>
    <w:p w14:paraId="314A9CE1" w14:textId="36852D14" w:rsidR="00B218DB" w:rsidRPr="00B218DB" w:rsidRDefault="00B218DB" w:rsidP="00B218DB">
      <w:pPr>
        <w:pStyle w:val="Liststycke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Skapa en miljö där a</w:t>
      </w:r>
      <w:r w:rsidRPr="00B218DB">
        <w:rPr>
          <w:rFonts w:ascii="Bookman Old Style" w:hAnsi="Bookman Old Style"/>
          <w:b/>
          <w:i/>
        </w:rPr>
        <w:t>lla gör sitt bästa</w:t>
      </w:r>
      <w:r>
        <w:rPr>
          <w:rFonts w:ascii="Bookman Old Style" w:hAnsi="Bookman Old Style"/>
          <w:b/>
          <w:i/>
        </w:rPr>
        <w:t>, alltid!</w:t>
      </w:r>
    </w:p>
    <w:p w14:paraId="246D2FC7" w14:textId="77777777" w:rsidR="00A2507A" w:rsidRPr="00A2507A" w:rsidRDefault="00A2507A" w:rsidP="00A2507A">
      <w:pPr>
        <w:pStyle w:val="Liststycke"/>
        <w:rPr>
          <w:rFonts w:ascii="Bookman Old Style" w:hAnsi="Bookman Old Style"/>
          <w:i/>
          <w:sz w:val="36"/>
        </w:rPr>
      </w:pPr>
    </w:p>
    <w:p w14:paraId="2AB508D4" w14:textId="0DD2820B" w:rsidR="00A2507A" w:rsidRDefault="00A2507A" w:rsidP="00A2507A">
      <w:pPr>
        <w:pStyle w:val="Liststycke"/>
        <w:numPr>
          <w:ilvl w:val="0"/>
          <w:numId w:val="7"/>
        </w:numPr>
        <w:rPr>
          <w:rFonts w:ascii="Bookman Old Style" w:hAnsi="Bookman Old Style"/>
          <w:i/>
          <w:sz w:val="36"/>
        </w:rPr>
      </w:pPr>
      <w:r>
        <w:rPr>
          <w:rFonts w:ascii="Bookman Old Style" w:hAnsi="Bookman Old Style"/>
          <w:i/>
          <w:sz w:val="36"/>
        </w:rPr>
        <w:t>”</w:t>
      </w:r>
      <w:r w:rsidRPr="00A2507A">
        <w:rPr>
          <w:rFonts w:ascii="Bookman Old Style" w:hAnsi="Bookman Old Style"/>
          <w:i/>
          <w:sz w:val="36"/>
        </w:rPr>
        <w:t>Inga mössor på när vi sitter och äter</w:t>
      </w:r>
      <w:r w:rsidR="00B218DB">
        <w:rPr>
          <w:rFonts w:ascii="Bookman Old Style" w:hAnsi="Bookman Old Style"/>
          <w:i/>
          <w:sz w:val="36"/>
        </w:rPr>
        <w:t>”</w:t>
      </w:r>
    </w:p>
    <w:p w14:paraId="5FD38F20" w14:textId="52C8E0A2" w:rsidR="00B218DB" w:rsidRPr="00B218DB" w:rsidRDefault="00B218DB" w:rsidP="00B218DB">
      <w:pPr>
        <w:pStyle w:val="Liststycke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Ordning och reda!</w:t>
      </w:r>
    </w:p>
    <w:p w14:paraId="10BBE440" w14:textId="77777777" w:rsidR="00A2507A" w:rsidRPr="00A2507A" w:rsidRDefault="00A2507A" w:rsidP="00A2507A">
      <w:pPr>
        <w:pStyle w:val="Liststycke"/>
        <w:rPr>
          <w:rFonts w:ascii="Bookman Old Style" w:hAnsi="Bookman Old Style"/>
          <w:i/>
          <w:sz w:val="36"/>
        </w:rPr>
      </w:pPr>
    </w:p>
    <w:p w14:paraId="44432ED6" w14:textId="7F5E82C9" w:rsidR="00B218DB" w:rsidRDefault="00B218DB" w:rsidP="00B218DB">
      <w:pPr>
        <w:pStyle w:val="Liststycke"/>
        <w:numPr>
          <w:ilvl w:val="0"/>
          <w:numId w:val="7"/>
        </w:numPr>
        <w:rPr>
          <w:rFonts w:ascii="Bookman Old Style" w:hAnsi="Bookman Old Style"/>
          <w:i/>
          <w:sz w:val="36"/>
        </w:rPr>
      </w:pPr>
      <w:r>
        <w:rPr>
          <w:rFonts w:ascii="Bookman Old Style" w:hAnsi="Bookman Old Style"/>
          <w:i/>
          <w:sz w:val="36"/>
        </w:rPr>
        <w:t>”</w:t>
      </w:r>
      <w:r w:rsidR="00A2507A" w:rsidRPr="00A2507A">
        <w:rPr>
          <w:rFonts w:ascii="Bookman Old Style" w:hAnsi="Bookman Old Style"/>
          <w:i/>
          <w:sz w:val="36"/>
        </w:rPr>
        <w:t>Skapa lugn i omklädningsrummet</w:t>
      </w:r>
      <w:r>
        <w:rPr>
          <w:rFonts w:ascii="Bookman Old Style" w:hAnsi="Bookman Old Style"/>
          <w:i/>
          <w:sz w:val="36"/>
        </w:rPr>
        <w:t>”</w:t>
      </w:r>
    </w:p>
    <w:p w14:paraId="67CC5459" w14:textId="2482D1C2" w:rsidR="00B218DB" w:rsidRPr="00B218DB" w:rsidRDefault="00B218DB" w:rsidP="00B218DB">
      <w:pPr>
        <w:pStyle w:val="Liststycke"/>
        <w:rPr>
          <w:rFonts w:ascii="Bookman Old Style" w:hAnsi="Bookman Old Style"/>
          <w:b/>
          <w:i/>
        </w:rPr>
      </w:pPr>
      <w:r w:rsidRPr="00B218DB">
        <w:rPr>
          <w:rFonts w:ascii="Bookman Old Style" w:hAnsi="Bookman Old Style"/>
          <w:b/>
          <w:i/>
        </w:rPr>
        <w:t>Våga säga till varandra</w:t>
      </w:r>
      <w:r>
        <w:rPr>
          <w:rFonts w:ascii="Bookman Old Style" w:hAnsi="Bookman Old Style"/>
          <w:b/>
          <w:i/>
        </w:rPr>
        <w:t xml:space="preserve">. </w:t>
      </w:r>
    </w:p>
    <w:p w14:paraId="3745C0AF" w14:textId="77777777" w:rsidR="00A2507A" w:rsidRPr="00A2507A" w:rsidRDefault="00A2507A" w:rsidP="00A2507A">
      <w:pPr>
        <w:pStyle w:val="Liststycke"/>
        <w:rPr>
          <w:rFonts w:ascii="Bookman Old Style" w:hAnsi="Bookman Old Style"/>
          <w:i/>
          <w:sz w:val="36"/>
        </w:rPr>
      </w:pPr>
    </w:p>
    <w:p w14:paraId="6167B33E" w14:textId="7A41C0AD" w:rsidR="00A2507A" w:rsidRPr="00A2507A" w:rsidRDefault="00B218DB" w:rsidP="00A2507A">
      <w:pPr>
        <w:pStyle w:val="Liststycke"/>
        <w:numPr>
          <w:ilvl w:val="0"/>
          <w:numId w:val="7"/>
        </w:numPr>
        <w:rPr>
          <w:rFonts w:ascii="Bookman Old Style" w:hAnsi="Bookman Old Style"/>
          <w:i/>
          <w:sz w:val="36"/>
        </w:rPr>
      </w:pPr>
      <w:r>
        <w:rPr>
          <w:rFonts w:ascii="Bookman Old Style" w:hAnsi="Bookman Old Style"/>
          <w:i/>
          <w:sz w:val="36"/>
        </w:rPr>
        <w:t>”</w:t>
      </w:r>
      <w:r w:rsidR="00A2507A" w:rsidRPr="00A2507A">
        <w:rPr>
          <w:rFonts w:ascii="Bookman Old Style" w:hAnsi="Bookman Old Style"/>
          <w:i/>
          <w:sz w:val="36"/>
        </w:rPr>
        <w:t>Ingen lek i duschen</w:t>
      </w:r>
      <w:r>
        <w:rPr>
          <w:rFonts w:ascii="Bookman Old Style" w:hAnsi="Bookman Old Style"/>
          <w:i/>
          <w:sz w:val="36"/>
        </w:rPr>
        <w:t>”</w:t>
      </w:r>
    </w:p>
    <w:sectPr w:rsidR="00A2507A" w:rsidRPr="00A2507A" w:rsidSect="00EC7CBA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50799" w14:textId="77777777" w:rsidR="00BB729D" w:rsidRDefault="00BB729D" w:rsidP="00592B75">
      <w:pPr>
        <w:spacing w:after="0" w:line="240" w:lineRule="auto"/>
      </w:pPr>
      <w:r>
        <w:separator/>
      </w:r>
    </w:p>
  </w:endnote>
  <w:endnote w:type="continuationSeparator" w:id="0">
    <w:p w14:paraId="54651488" w14:textId="77777777" w:rsidR="00BB729D" w:rsidRDefault="00BB729D" w:rsidP="0059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D5AE9" w14:textId="77777777" w:rsidR="00BB729D" w:rsidRDefault="00BB729D" w:rsidP="00592B75">
      <w:pPr>
        <w:spacing w:after="0" w:line="240" w:lineRule="auto"/>
      </w:pPr>
      <w:r>
        <w:separator/>
      </w:r>
    </w:p>
  </w:footnote>
  <w:footnote w:type="continuationSeparator" w:id="0">
    <w:p w14:paraId="6DE9DBFF" w14:textId="77777777" w:rsidR="00BB729D" w:rsidRDefault="00BB729D" w:rsidP="0059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3A076" w14:textId="77777777" w:rsidR="00592B75" w:rsidRDefault="00BB729D">
    <w:pPr>
      <w:pStyle w:val="Sidhuvud"/>
    </w:pPr>
    <w:r>
      <w:rPr>
        <w:noProof/>
        <w:lang w:eastAsia="sv-SE"/>
      </w:rPr>
      <w:pict w14:anchorId="4754B9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611796" o:spid="_x0000_s2050" type="#_x0000_t75" style="position:absolute;margin-left:0;margin-top:0;width:453.1pt;height:453.1pt;z-index:-251657216;mso-position-horizontal:center;mso-position-horizontal-relative:margin;mso-position-vertical:center;mso-position-vertical-relative:margin" o:allowincell="f">
          <v:imagedata r:id="rId1" o:title="KHTLogofarg 1 e-post 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B8107" w14:textId="25506F59" w:rsidR="00B7760B" w:rsidRPr="00B7760B" w:rsidRDefault="00BB729D">
    <w:pPr>
      <w:pStyle w:val="Sidhuvud"/>
      <w:rPr>
        <w:b/>
        <w:sz w:val="28"/>
      </w:rPr>
    </w:pPr>
    <w:r>
      <w:rPr>
        <w:b/>
        <w:noProof/>
        <w:sz w:val="28"/>
        <w:lang w:eastAsia="sv-SE"/>
      </w:rPr>
      <w:pict w14:anchorId="184E17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611797" o:spid="_x0000_s2051" type="#_x0000_t75" style="position:absolute;margin-left:0;margin-top:0;width:453.1pt;height:453.1pt;z-index:-251656192;mso-position-horizontal:center;mso-position-horizontal-relative:margin;mso-position-vertical:center;mso-position-vertical-relative:margin" o:allowincell="f">
          <v:imagedata r:id="rId1" o:title="KHTLogofarg 1 e-post 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E88F4" w14:textId="77777777" w:rsidR="00592B75" w:rsidRDefault="00BB729D">
    <w:pPr>
      <w:pStyle w:val="Sidhuvud"/>
    </w:pPr>
    <w:r>
      <w:rPr>
        <w:noProof/>
        <w:lang w:eastAsia="sv-SE"/>
      </w:rPr>
      <w:pict w14:anchorId="06F9A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3611795" o:spid="_x0000_s2049" type="#_x0000_t75" style="position:absolute;margin-left:0;margin-top:0;width:453.1pt;height:453.1pt;z-index:-251658240;mso-position-horizontal:center;mso-position-horizontal-relative:margin;mso-position-vertical:center;mso-position-vertical-relative:margin" o:allowincell="f">
          <v:imagedata r:id="rId1" o:title="KHTLogofarg 1 e-post 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83D"/>
    <w:multiLevelType w:val="hybridMultilevel"/>
    <w:tmpl w:val="AE98A64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4BD0"/>
    <w:multiLevelType w:val="hybridMultilevel"/>
    <w:tmpl w:val="710EA63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EB2C07"/>
    <w:multiLevelType w:val="hybridMultilevel"/>
    <w:tmpl w:val="6DCA6756"/>
    <w:lvl w:ilvl="0" w:tplc="8C98126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91C02"/>
    <w:multiLevelType w:val="hybridMultilevel"/>
    <w:tmpl w:val="62D4D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E5172"/>
    <w:multiLevelType w:val="hybridMultilevel"/>
    <w:tmpl w:val="9926B63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9B6B7E"/>
    <w:multiLevelType w:val="hybridMultilevel"/>
    <w:tmpl w:val="36E0AE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C3B2E"/>
    <w:multiLevelType w:val="hybridMultilevel"/>
    <w:tmpl w:val="EB62B0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F39"/>
    <w:rsid w:val="001E770C"/>
    <w:rsid w:val="00284EC7"/>
    <w:rsid w:val="002B2AE3"/>
    <w:rsid w:val="00310467"/>
    <w:rsid w:val="00316B44"/>
    <w:rsid w:val="003D0201"/>
    <w:rsid w:val="004571D5"/>
    <w:rsid w:val="00467F90"/>
    <w:rsid w:val="00592B75"/>
    <w:rsid w:val="007E51BF"/>
    <w:rsid w:val="00800E88"/>
    <w:rsid w:val="008D585C"/>
    <w:rsid w:val="009E2F39"/>
    <w:rsid w:val="00A2507A"/>
    <w:rsid w:val="00B218DB"/>
    <w:rsid w:val="00B27D8D"/>
    <w:rsid w:val="00B7760B"/>
    <w:rsid w:val="00BA13A0"/>
    <w:rsid w:val="00BB729D"/>
    <w:rsid w:val="00C25325"/>
    <w:rsid w:val="00C318F7"/>
    <w:rsid w:val="00C72326"/>
    <w:rsid w:val="00D2063A"/>
    <w:rsid w:val="00D87289"/>
    <w:rsid w:val="00EC7CBA"/>
    <w:rsid w:val="00F5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9C298C"/>
  <w15:docId w15:val="{56DF8DB5-9AFC-48CA-8F3E-79A1B519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7CB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2B75"/>
  </w:style>
  <w:style w:type="paragraph" w:styleId="Sidfot">
    <w:name w:val="footer"/>
    <w:basedOn w:val="Normal"/>
    <w:link w:val="SidfotChar"/>
    <w:uiPriority w:val="99"/>
    <w:unhideWhenUsed/>
    <w:rsid w:val="00592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2B75"/>
  </w:style>
  <w:style w:type="paragraph" w:styleId="Liststycke">
    <w:name w:val="List Paragraph"/>
    <w:basedOn w:val="Normal"/>
    <w:uiPriority w:val="34"/>
    <w:qFormat/>
    <w:rsid w:val="00B77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2F6ED46F6B944AB1357D1F6FD6289" ma:contentTypeVersion="10" ma:contentTypeDescription="Create a new document." ma:contentTypeScope="" ma:versionID="230b13500be67a947359cd8097ddff5b">
  <xsd:schema xmlns:xsd="http://www.w3.org/2001/XMLSchema" xmlns:xs="http://www.w3.org/2001/XMLSchema" xmlns:p="http://schemas.microsoft.com/office/2006/metadata/properties" xmlns:ns3="ba0c42fe-c384-4e5c-8b7e-39f835aa499b" xmlns:ns4="698e05cf-807a-4609-b4a0-cb865f8e59ed" targetNamespace="http://schemas.microsoft.com/office/2006/metadata/properties" ma:root="true" ma:fieldsID="6fbb23f71edf7b35c0fd811b36d5f7b4" ns3:_="" ns4:_="">
    <xsd:import namespace="ba0c42fe-c384-4e5c-8b7e-39f835aa499b"/>
    <xsd:import namespace="698e05cf-807a-4609-b4a0-cb865f8e59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c42fe-c384-4e5c-8b7e-39f835aa49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05cf-807a-4609-b4a0-cb865f8e5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BAB9A-DE3B-4CCF-B3FF-B46743EC1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c42fe-c384-4e5c-8b7e-39f835aa499b"/>
    <ds:schemaRef ds:uri="698e05cf-807a-4609-b4a0-cb865f8e5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44FAEA-B7F4-4AAD-A944-ECEFF1D678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5C395-5F86-4CDC-B5D4-079AEE9F39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Nygren, J. (Jonas) [WDC]</cp:lastModifiedBy>
  <cp:revision>5</cp:revision>
  <dcterms:created xsi:type="dcterms:W3CDTF">2019-10-14T07:23:00Z</dcterms:created>
  <dcterms:modified xsi:type="dcterms:W3CDTF">2019-10-16T12:40:00Z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0x010100DEC2F6ED46F6B944AB1357D1F6FD6289</vt:lpwstr>
  </property>
</Properties>
</file>