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7C" w:rsidRPr="009D268A" w:rsidRDefault="009D268A">
      <w:pPr>
        <w:rPr>
          <w:b/>
          <w:sz w:val="24"/>
        </w:rPr>
      </w:pPr>
      <w:r w:rsidRPr="009D268A">
        <w:rPr>
          <w:b/>
          <w:sz w:val="24"/>
        </w:rPr>
        <w:t>Lagkonto P 04</w:t>
      </w:r>
    </w:p>
    <w:p w:rsidR="009D268A" w:rsidRDefault="009D268A">
      <w:proofErr w:type="spellStart"/>
      <w:r>
        <w:t>Swish</w:t>
      </w:r>
      <w:proofErr w:type="spellEnd"/>
      <w:r>
        <w:t xml:space="preserve"> 123 513 76 41</w:t>
      </w:r>
    </w:p>
    <w:p w:rsidR="009D268A" w:rsidRDefault="009D268A">
      <w:r>
        <w:t>Roslagenssparbank 8242–0, 385 99 35-3</w:t>
      </w:r>
      <w:bookmarkStart w:id="0" w:name="_GoBack"/>
      <w:bookmarkEnd w:id="0"/>
    </w:p>
    <w:sectPr w:rsidR="009D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8A"/>
    <w:rsid w:val="0041037C"/>
    <w:rsid w:val="009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7E16"/>
  <w15:chartTrackingRefBased/>
  <w15:docId w15:val="{2B3E1D64-E2ED-42B1-A4F1-F0608E92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Atsouli Anna (TioHundra)</dc:creator>
  <cp:keywords/>
  <dc:description/>
  <cp:lastModifiedBy>Atsouli Anna (TioHundra)</cp:lastModifiedBy>
  <cp:revision>1</cp:revision>
  <dcterms:created xsi:type="dcterms:W3CDTF">2019-05-07T11:28:00Z</dcterms:created>
  <dcterms:modified xsi:type="dcterms:W3CDTF">2019-05-07T11:30:00Z</dcterms:modified>
</cp:coreProperties>
</file>